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228DA" w14:textId="77777777" w:rsidR="00CD4182" w:rsidRDefault="00000000">
      <w:pPr>
        <w:spacing w:after="60"/>
        <w:ind w:right="70"/>
        <w:jc w:val="center"/>
        <w:rPr>
          <w:rFonts w:ascii="Arial" w:eastAsia="Arial" w:hAnsi="Arial" w:cs="Arial"/>
        </w:rPr>
      </w:pPr>
      <w:r>
        <w:rPr>
          <w:rFonts w:ascii="Arial" w:eastAsia="Arial" w:hAnsi="Arial" w:cs="Arial"/>
          <w:b/>
          <w:bCs/>
        </w:rPr>
        <w:t>Sarah Gulak BSc, PGCE, MSc</w:t>
      </w:r>
    </w:p>
    <w:p w14:paraId="4A65EE63" w14:textId="77777777" w:rsidR="00CD4182" w:rsidRDefault="00000000">
      <w:pPr>
        <w:ind w:right="70"/>
        <w:jc w:val="center"/>
        <w:rPr>
          <w:rFonts w:ascii="Arial" w:eastAsia="Arial" w:hAnsi="Arial" w:cs="Arial"/>
          <w:sz w:val="18"/>
          <w:szCs w:val="18"/>
          <w:highlight w:val="white"/>
        </w:rPr>
      </w:pPr>
      <w:proofErr w:type="spellStart"/>
      <w:r>
        <w:rPr>
          <w:rFonts w:ascii="Arial" w:eastAsia="Arial" w:hAnsi="Arial" w:cs="Arial"/>
          <w:sz w:val="18"/>
          <w:szCs w:val="18"/>
          <w:highlight w:val="white"/>
        </w:rPr>
        <w:t>Winley</w:t>
      </w:r>
      <w:proofErr w:type="spellEnd"/>
      <w:r>
        <w:rPr>
          <w:rFonts w:ascii="Arial" w:eastAsia="Arial" w:hAnsi="Arial" w:cs="Arial"/>
          <w:sz w:val="18"/>
          <w:szCs w:val="18"/>
          <w:highlight w:val="white"/>
        </w:rPr>
        <w:t xml:space="preserve"> Farm, </w:t>
      </w:r>
      <w:proofErr w:type="spellStart"/>
      <w:r>
        <w:rPr>
          <w:rFonts w:ascii="Arial" w:eastAsia="Arial" w:hAnsi="Arial" w:cs="Arial"/>
          <w:sz w:val="18"/>
          <w:szCs w:val="18"/>
          <w:highlight w:val="white"/>
        </w:rPr>
        <w:t>Tedstone</w:t>
      </w:r>
      <w:proofErr w:type="spellEnd"/>
      <w:r>
        <w:rPr>
          <w:rFonts w:ascii="Arial" w:eastAsia="Arial" w:hAnsi="Arial" w:cs="Arial"/>
          <w:sz w:val="18"/>
          <w:szCs w:val="18"/>
          <w:highlight w:val="white"/>
        </w:rPr>
        <w:t xml:space="preserve"> Delamere, Bromyard, Herefordshire, HR7 4PR, U.K.</w:t>
      </w:r>
    </w:p>
    <w:p w14:paraId="437738D6" w14:textId="3754D8A8" w:rsidR="00CD4182" w:rsidRDefault="00000000">
      <w:pPr>
        <w:ind w:right="70"/>
        <w:jc w:val="center"/>
        <w:rPr>
          <w:rFonts w:ascii="Arial" w:eastAsia="Arial" w:hAnsi="Arial" w:cs="Arial"/>
          <w:color w:val="222222"/>
          <w:sz w:val="19"/>
          <w:szCs w:val="19"/>
          <w:highlight w:val="white"/>
        </w:rPr>
      </w:pPr>
      <w:r>
        <w:rPr>
          <w:rFonts w:ascii="Arial" w:eastAsia="Arial" w:hAnsi="Arial" w:cs="Arial"/>
          <w:b/>
          <w:bCs/>
          <w:sz w:val="18"/>
          <w:szCs w:val="18"/>
        </w:rPr>
        <w:t>Email</w:t>
      </w:r>
      <w:r>
        <w:rPr>
          <w:rFonts w:ascii="Arial" w:eastAsia="Arial" w:hAnsi="Arial" w:cs="Arial"/>
          <w:sz w:val="18"/>
          <w:szCs w:val="18"/>
        </w:rPr>
        <w:t xml:space="preserve">: </w:t>
      </w:r>
      <w:hyperlink r:id="rId6">
        <w:r>
          <w:rPr>
            <w:rFonts w:ascii="Arial" w:eastAsia="Arial" w:hAnsi="Arial" w:cs="Arial"/>
            <w:color w:val="0000FF"/>
            <w:sz w:val="18"/>
            <w:szCs w:val="18"/>
            <w:u w:val="single"/>
          </w:rPr>
          <w:t>sarahgulak@hotmail.com</w:t>
        </w:r>
      </w:hyperlink>
      <w:r>
        <w:rPr>
          <w:rFonts w:ascii="Arial" w:eastAsia="Arial" w:hAnsi="Arial" w:cs="Arial"/>
          <w:sz w:val="18"/>
          <w:szCs w:val="18"/>
        </w:rPr>
        <w:t xml:space="preserve">  </w:t>
      </w:r>
      <w:r>
        <w:rPr>
          <w:rFonts w:ascii="Arial" w:eastAsia="Arial" w:hAnsi="Arial" w:cs="Arial"/>
          <w:b/>
          <w:bCs/>
          <w:color w:val="222222"/>
          <w:sz w:val="19"/>
          <w:szCs w:val="19"/>
          <w:highlight w:val="white"/>
        </w:rPr>
        <w:tab/>
        <w:t>British</w:t>
      </w:r>
      <w:r>
        <w:rPr>
          <w:rFonts w:ascii="Arial" w:eastAsia="Arial" w:hAnsi="Arial" w:cs="Arial"/>
          <w:color w:val="222222"/>
          <w:sz w:val="19"/>
          <w:szCs w:val="19"/>
          <w:highlight w:val="white"/>
        </w:rPr>
        <w:t>/American        18/05/81</w:t>
      </w:r>
      <w:r>
        <w:rPr>
          <w:rFonts w:ascii="Arial" w:eastAsia="Arial" w:hAnsi="Arial" w:cs="Arial"/>
          <w:b/>
          <w:bCs/>
          <w:color w:val="222222"/>
          <w:sz w:val="19"/>
          <w:szCs w:val="19"/>
          <w:highlight w:val="white"/>
        </w:rPr>
        <w:t xml:space="preserve">    </w:t>
      </w:r>
      <w:r>
        <w:rPr>
          <w:rFonts w:ascii="Arial" w:eastAsia="Arial" w:hAnsi="Arial" w:cs="Arial"/>
          <w:sz w:val="18"/>
          <w:szCs w:val="18"/>
        </w:rPr>
        <w:t xml:space="preserve"> </w:t>
      </w:r>
      <w:r>
        <w:rPr>
          <w:rFonts w:ascii="Arial" w:eastAsia="Arial" w:hAnsi="Arial" w:cs="Arial"/>
          <w:b/>
          <w:bCs/>
          <w:sz w:val="18"/>
          <w:szCs w:val="18"/>
        </w:rPr>
        <w:t>Mobile</w:t>
      </w:r>
      <w:r>
        <w:rPr>
          <w:rFonts w:ascii="Arial" w:eastAsia="Arial" w:hAnsi="Arial" w:cs="Arial"/>
          <w:sz w:val="18"/>
          <w:szCs w:val="18"/>
        </w:rPr>
        <w:t xml:space="preserve">: </w:t>
      </w:r>
      <w:r w:rsidR="0006297F">
        <w:rPr>
          <w:rFonts w:ascii="Arial" w:eastAsia="Arial" w:hAnsi="Arial" w:cs="Arial"/>
          <w:sz w:val="18"/>
          <w:szCs w:val="18"/>
        </w:rPr>
        <w:t>+66 989295836</w:t>
      </w:r>
    </w:p>
    <w:p w14:paraId="4FCC40A9" w14:textId="77777777" w:rsidR="00CD4182" w:rsidRDefault="00000000">
      <w:pPr>
        <w:ind w:left="-180" w:right="70"/>
        <w:rPr>
          <w:rFonts w:ascii="Arial" w:eastAsia="Arial" w:hAnsi="Arial" w:cs="Arial"/>
          <w:sz w:val="18"/>
          <w:szCs w:val="18"/>
        </w:rPr>
      </w:pP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          </w:t>
      </w:r>
      <w:r>
        <w:rPr>
          <w:noProof/>
        </w:rPr>
        <mc:AlternateContent>
          <mc:Choice Requires="wpg">
            <w:drawing>
              <wp:anchor distT="0" distB="0" distL="114300" distR="114300" simplePos="0" relativeHeight="251658240" behindDoc="0" locked="0" layoutInCell="1" hidden="0" allowOverlap="1" wp14:anchorId="0CCF4C4C" wp14:editId="07AEB14A">
                <wp:simplePos x="0" y="0"/>
                <wp:positionH relativeFrom="column">
                  <wp:posOffset>-114299</wp:posOffset>
                </wp:positionH>
                <wp:positionV relativeFrom="paragraph">
                  <wp:posOffset>38100</wp:posOffset>
                </wp:positionV>
                <wp:extent cx="6870700" cy="31750"/>
                <wp:effectExtent l="0" t="0" r="0" b="0"/>
                <wp:wrapNone/>
                <wp:docPr id="18" name="Straight Arrow Connector 18"/>
                <wp:cNvGraphicFramePr/>
                <a:graphic xmlns:a="http://schemas.openxmlformats.org/drawingml/2006/main">
                  <a:graphicData uri="http://schemas.microsoft.com/office/word/2010/wordprocessingShape">
                    <wps:wsp>
                      <wps:cNvCnPr/>
                      <wps:spPr>
                        <a:xfrm>
                          <a:off x="1920175" y="3773650"/>
                          <a:ext cx="6851650" cy="1270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-114299</wp:posOffset>
                </wp:positionH>
                <wp:positionV relativeFrom="paragraph">
                  <wp:posOffset>38100</wp:posOffset>
                </wp:positionV>
                <wp:extent cx="6870700" cy="31750"/>
                <wp:effectExtent b="0" l="0" r="0" t="0"/>
                <wp:wrapNone/>
                <wp:docPr id="18"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6870700" cy="31750"/>
                        </a:xfrm>
                        <a:prstGeom prst="rect"/>
                        <a:ln/>
                      </pic:spPr>
                    </pic:pic>
                  </a:graphicData>
                </a:graphic>
              </wp:anchor>
            </w:drawing>
          </mc:Fallback>
        </mc:AlternateContent>
      </w:r>
    </w:p>
    <w:p w14:paraId="69D961D8" w14:textId="77777777" w:rsidR="00CD4182" w:rsidRDefault="00000000">
      <w:pPr>
        <w:spacing w:before="60"/>
        <w:ind w:left="-181" w:right="68"/>
        <w:rPr>
          <w:rFonts w:ascii="Arial" w:eastAsia="Arial" w:hAnsi="Arial" w:cs="Arial"/>
          <w:sz w:val="20"/>
          <w:szCs w:val="20"/>
        </w:rPr>
      </w:pPr>
      <w:r>
        <w:rPr>
          <w:rFonts w:ascii="Arial" w:eastAsia="Arial" w:hAnsi="Arial" w:cs="Arial"/>
          <w:b/>
          <w:bCs/>
          <w:sz w:val="20"/>
          <w:szCs w:val="20"/>
        </w:rPr>
        <w:t>Education</w:t>
      </w:r>
    </w:p>
    <w:p w14:paraId="538B7C20" w14:textId="77777777" w:rsidR="00CD4182" w:rsidRDefault="00000000">
      <w:pPr>
        <w:spacing w:before="60"/>
        <w:ind w:left="-181" w:right="68"/>
        <w:jc w:val="both"/>
        <w:rPr>
          <w:rFonts w:ascii="Arial" w:eastAsia="Arial" w:hAnsi="Arial" w:cs="Arial"/>
          <w:sz w:val="18"/>
          <w:szCs w:val="18"/>
        </w:rPr>
      </w:pPr>
      <w:r>
        <w:rPr>
          <w:rFonts w:ascii="Arial" w:eastAsia="Arial" w:hAnsi="Arial" w:cs="Arial"/>
          <w:b/>
          <w:bCs/>
          <w:sz w:val="18"/>
          <w:szCs w:val="18"/>
        </w:rPr>
        <w:t>2015-2016         University</w:t>
      </w:r>
      <w:r>
        <w:rPr>
          <w:rFonts w:ascii="Arial" w:eastAsia="Arial" w:hAnsi="Arial" w:cs="Arial"/>
          <w:sz w:val="18"/>
          <w:szCs w:val="18"/>
        </w:rPr>
        <w:t xml:space="preserve"> </w:t>
      </w:r>
      <w:r>
        <w:rPr>
          <w:rFonts w:ascii="Arial" w:eastAsia="Arial" w:hAnsi="Arial" w:cs="Arial"/>
          <w:b/>
          <w:bCs/>
          <w:sz w:val="18"/>
          <w:szCs w:val="18"/>
        </w:rPr>
        <w:t>of Bristol Veterinary School, Langford, U.K.</w:t>
      </w:r>
    </w:p>
    <w:p w14:paraId="2925BD9B" w14:textId="77777777" w:rsidR="00CD4182" w:rsidRDefault="00000000">
      <w:pPr>
        <w:spacing w:before="60"/>
        <w:ind w:left="-181" w:right="68"/>
        <w:jc w:val="center"/>
        <w:rPr>
          <w:rFonts w:ascii="Arial" w:eastAsia="Arial" w:hAnsi="Arial" w:cs="Arial"/>
          <w:sz w:val="18"/>
          <w:szCs w:val="18"/>
        </w:rPr>
      </w:pPr>
      <w:r>
        <w:rPr>
          <w:rFonts w:ascii="Arial" w:eastAsia="Arial" w:hAnsi="Arial" w:cs="Arial"/>
          <w:sz w:val="18"/>
          <w:szCs w:val="18"/>
        </w:rPr>
        <w:t>MSc in Global Wildlife Health and Conservation, Merit</w:t>
      </w:r>
    </w:p>
    <w:p w14:paraId="27E79EF4" w14:textId="77777777" w:rsidR="00CD4182" w:rsidRDefault="00000000">
      <w:pPr>
        <w:ind w:left="1080" w:right="70" w:hanging="1260"/>
        <w:rPr>
          <w:rFonts w:ascii="Arial" w:eastAsia="Arial" w:hAnsi="Arial" w:cs="Arial"/>
          <w:sz w:val="18"/>
          <w:szCs w:val="18"/>
        </w:rPr>
      </w:pPr>
      <w:r>
        <w:rPr>
          <w:rFonts w:ascii="Arial" w:eastAsia="Arial" w:hAnsi="Arial" w:cs="Arial"/>
          <w:b/>
          <w:bCs/>
          <w:sz w:val="18"/>
          <w:szCs w:val="18"/>
        </w:rPr>
        <w:t xml:space="preserve">2004-2005 </w:t>
      </w:r>
      <w:r>
        <w:rPr>
          <w:rFonts w:ascii="Arial" w:eastAsia="Arial" w:hAnsi="Arial" w:cs="Arial"/>
          <w:b/>
          <w:bCs/>
          <w:sz w:val="18"/>
          <w:szCs w:val="18"/>
        </w:rPr>
        <w:tab/>
        <w:t xml:space="preserve"> University College Worcester, U.K.</w:t>
      </w:r>
    </w:p>
    <w:p w14:paraId="7BC9C097" w14:textId="77777777" w:rsidR="00CD4182" w:rsidRDefault="00000000">
      <w:pPr>
        <w:ind w:left="1440" w:right="70"/>
        <w:rPr>
          <w:rFonts w:ascii="Arial" w:eastAsia="Arial" w:hAnsi="Arial" w:cs="Arial"/>
          <w:sz w:val="18"/>
          <w:szCs w:val="18"/>
        </w:rPr>
      </w:pPr>
      <w:r>
        <w:rPr>
          <w:rFonts w:ascii="Arial" w:eastAsia="Arial" w:hAnsi="Arial" w:cs="Arial"/>
          <w:sz w:val="18"/>
          <w:szCs w:val="18"/>
        </w:rPr>
        <w:t xml:space="preserve">                              PGCE in Secondary Science, Biology Specialist</w:t>
      </w:r>
    </w:p>
    <w:p w14:paraId="05EE6BC7" w14:textId="77777777" w:rsidR="00CD4182" w:rsidRDefault="00000000">
      <w:pPr>
        <w:ind w:left="-180" w:right="70"/>
        <w:jc w:val="both"/>
        <w:rPr>
          <w:rFonts w:ascii="Arial" w:eastAsia="Arial" w:hAnsi="Arial" w:cs="Arial"/>
          <w:sz w:val="18"/>
          <w:szCs w:val="18"/>
        </w:rPr>
      </w:pPr>
      <w:r>
        <w:rPr>
          <w:rFonts w:ascii="Arial" w:eastAsia="Arial" w:hAnsi="Arial" w:cs="Arial"/>
          <w:b/>
          <w:bCs/>
          <w:sz w:val="18"/>
          <w:szCs w:val="18"/>
        </w:rPr>
        <w:t>2000-2003         University of Portsmouth, U.K.</w:t>
      </w:r>
    </w:p>
    <w:p w14:paraId="26A95BC7" w14:textId="77777777" w:rsidR="00CD4182" w:rsidRDefault="00000000">
      <w:pPr>
        <w:ind w:left="1080" w:right="70"/>
        <w:jc w:val="both"/>
        <w:rPr>
          <w:rFonts w:ascii="Arial" w:eastAsia="Arial" w:hAnsi="Arial" w:cs="Arial"/>
          <w:sz w:val="18"/>
          <w:szCs w:val="18"/>
        </w:rPr>
      </w:pPr>
      <w:r>
        <w:rPr>
          <w:rFonts w:ascii="Arial" w:eastAsia="Arial" w:hAnsi="Arial" w:cs="Arial"/>
          <w:sz w:val="18"/>
          <w:szCs w:val="18"/>
        </w:rPr>
        <w:t xml:space="preserve">                                    BSc (Hons) Marine Biology, Lower Second Class</w:t>
      </w:r>
    </w:p>
    <w:p w14:paraId="4A32BAC2" w14:textId="77777777" w:rsidR="00CD4182" w:rsidRDefault="00000000">
      <w:pPr>
        <w:ind w:right="70"/>
        <w:jc w:val="both"/>
        <w:rPr>
          <w:rFonts w:ascii="Arial" w:eastAsia="Arial" w:hAnsi="Arial" w:cs="Arial"/>
          <w:sz w:val="18"/>
          <w:szCs w:val="18"/>
        </w:rPr>
      </w:pPr>
      <w:r>
        <w:rPr>
          <w:rFonts w:ascii="Arial" w:eastAsia="Arial" w:hAnsi="Arial" w:cs="Arial"/>
          <w:sz w:val="18"/>
          <w:szCs w:val="18"/>
        </w:rPr>
        <w:t xml:space="preserve">                    First Class Final Project ‘The effect of 17b-Oestradiol on the Green Shore Crab </w:t>
      </w:r>
      <w:proofErr w:type="spellStart"/>
      <w:r>
        <w:rPr>
          <w:rFonts w:ascii="Arial" w:eastAsia="Arial" w:hAnsi="Arial" w:cs="Arial"/>
          <w:i/>
          <w:iCs/>
          <w:sz w:val="18"/>
          <w:szCs w:val="18"/>
        </w:rPr>
        <w:t>Carcinus</w:t>
      </w:r>
      <w:proofErr w:type="spellEnd"/>
      <w:r>
        <w:rPr>
          <w:rFonts w:ascii="Arial" w:eastAsia="Arial" w:hAnsi="Arial" w:cs="Arial"/>
          <w:i/>
          <w:iCs/>
          <w:sz w:val="18"/>
          <w:szCs w:val="18"/>
        </w:rPr>
        <w:t xml:space="preserve"> </w:t>
      </w:r>
      <w:proofErr w:type="spellStart"/>
      <w:r>
        <w:rPr>
          <w:rFonts w:ascii="Arial" w:eastAsia="Arial" w:hAnsi="Arial" w:cs="Arial"/>
          <w:i/>
          <w:iCs/>
          <w:sz w:val="18"/>
          <w:szCs w:val="18"/>
        </w:rPr>
        <w:t>meanus</w:t>
      </w:r>
      <w:proofErr w:type="spellEnd"/>
      <w:r>
        <w:rPr>
          <w:rFonts w:ascii="Arial" w:eastAsia="Arial" w:hAnsi="Arial" w:cs="Arial"/>
          <w:sz w:val="18"/>
          <w:szCs w:val="18"/>
        </w:rPr>
        <w:t xml:space="preserve">’  </w:t>
      </w:r>
    </w:p>
    <w:p w14:paraId="173379AC" w14:textId="77777777" w:rsidR="00CD4182" w:rsidRDefault="00000000">
      <w:pPr>
        <w:ind w:left="1080" w:right="70"/>
        <w:jc w:val="both"/>
        <w:rPr>
          <w:rFonts w:ascii="Arial" w:eastAsia="Arial" w:hAnsi="Arial" w:cs="Arial"/>
          <w:sz w:val="20"/>
          <w:szCs w:val="20"/>
        </w:rPr>
      </w:pPr>
      <w:r>
        <w:rPr>
          <w:noProof/>
        </w:rPr>
        <mc:AlternateContent>
          <mc:Choice Requires="wpg">
            <w:drawing>
              <wp:anchor distT="0" distB="0" distL="114300" distR="114300" simplePos="0" relativeHeight="251659264" behindDoc="0" locked="0" layoutInCell="1" hidden="0" allowOverlap="1" wp14:anchorId="53D427C4" wp14:editId="0D0679C6">
                <wp:simplePos x="0" y="0"/>
                <wp:positionH relativeFrom="column">
                  <wp:posOffset>-114299</wp:posOffset>
                </wp:positionH>
                <wp:positionV relativeFrom="paragraph">
                  <wp:posOffset>63500</wp:posOffset>
                </wp:positionV>
                <wp:extent cx="6794500" cy="31750"/>
                <wp:effectExtent l="0" t="0" r="0" b="0"/>
                <wp:wrapNone/>
                <wp:docPr id="15" name="Straight Arrow Connector 15"/>
                <wp:cNvGraphicFramePr/>
                <a:graphic xmlns:a="http://schemas.openxmlformats.org/drawingml/2006/main">
                  <a:graphicData uri="http://schemas.microsoft.com/office/word/2010/wordprocessingShape">
                    <wps:wsp>
                      <wps:cNvCnPr/>
                      <wps:spPr>
                        <a:xfrm>
                          <a:off x="1958275" y="3773650"/>
                          <a:ext cx="6775450" cy="1270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-114299</wp:posOffset>
                </wp:positionH>
                <wp:positionV relativeFrom="paragraph">
                  <wp:posOffset>63500</wp:posOffset>
                </wp:positionV>
                <wp:extent cx="6794500" cy="31750"/>
                <wp:effectExtent b="0" l="0" r="0" t="0"/>
                <wp:wrapNone/>
                <wp:docPr id="15"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794500" cy="31750"/>
                        </a:xfrm>
                        <a:prstGeom prst="rect"/>
                        <a:ln/>
                      </pic:spPr>
                    </pic:pic>
                  </a:graphicData>
                </a:graphic>
              </wp:anchor>
            </w:drawing>
          </mc:Fallback>
        </mc:AlternateContent>
      </w:r>
    </w:p>
    <w:p w14:paraId="2CCF831E" w14:textId="77777777" w:rsidR="00CD4182" w:rsidRDefault="00000000">
      <w:pPr>
        <w:ind w:left="-180" w:right="70"/>
        <w:jc w:val="both"/>
        <w:rPr>
          <w:rFonts w:ascii="Arial" w:eastAsia="Arial" w:hAnsi="Arial" w:cs="Arial"/>
          <w:sz w:val="20"/>
          <w:szCs w:val="20"/>
        </w:rPr>
        <w:sectPr w:rsidR="00CD4182">
          <w:pgSz w:w="11906" w:h="16838"/>
          <w:pgMar w:top="720" w:right="720" w:bottom="720" w:left="720" w:header="709" w:footer="709" w:gutter="0"/>
          <w:pgNumType w:start="1"/>
          <w:cols w:space="720"/>
        </w:sectPr>
      </w:pPr>
      <w:r>
        <w:rPr>
          <w:rFonts w:ascii="Arial" w:eastAsia="Arial" w:hAnsi="Arial" w:cs="Arial"/>
          <w:b/>
          <w:bCs/>
          <w:sz w:val="20"/>
          <w:szCs w:val="20"/>
        </w:rPr>
        <w:t>Qualifications/P.D.</w:t>
      </w:r>
    </w:p>
    <w:p w14:paraId="2FE5E240" w14:textId="77777777" w:rsidR="00CD4182" w:rsidRDefault="00000000">
      <w:pPr>
        <w:numPr>
          <w:ilvl w:val="0"/>
          <w:numId w:val="1"/>
        </w:numPr>
        <w:tabs>
          <w:tab w:val="left" w:pos="2385"/>
        </w:tabs>
        <w:rPr>
          <w:sz w:val="18"/>
          <w:szCs w:val="18"/>
        </w:rPr>
      </w:pPr>
      <w:r>
        <w:rPr>
          <w:rFonts w:ascii="Arial" w:eastAsia="Arial" w:hAnsi="Arial" w:cs="Arial"/>
          <w:sz w:val="18"/>
          <w:szCs w:val="18"/>
        </w:rPr>
        <w:t>PADI Advanced Open Water Diver.</w:t>
      </w:r>
    </w:p>
    <w:p w14:paraId="21258E9D" w14:textId="77777777" w:rsidR="00CD4182" w:rsidRDefault="00000000">
      <w:pPr>
        <w:numPr>
          <w:ilvl w:val="0"/>
          <w:numId w:val="1"/>
        </w:numPr>
        <w:tabs>
          <w:tab w:val="left" w:pos="2385"/>
        </w:tabs>
        <w:rPr>
          <w:sz w:val="18"/>
          <w:szCs w:val="18"/>
        </w:rPr>
      </w:pPr>
      <w:r>
        <w:rPr>
          <w:rFonts w:ascii="Arial" w:eastAsia="Arial" w:hAnsi="Arial" w:cs="Arial"/>
          <w:sz w:val="18"/>
          <w:szCs w:val="18"/>
        </w:rPr>
        <w:t>Powerboat Level 2 Licence</w:t>
      </w:r>
    </w:p>
    <w:p w14:paraId="38DCDCF3" w14:textId="77777777" w:rsidR="00CD4182" w:rsidRDefault="00000000">
      <w:pPr>
        <w:numPr>
          <w:ilvl w:val="0"/>
          <w:numId w:val="1"/>
        </w:numPr>
        <w:tabs>
          <w:tab w:val="left" w:pos="2385"/>
        </w:tabs>
        <w:rPr>
          <w:sz w:val="18"/>
          <w:szCs w:val="18"/>
        </w:rPr>
      </w:pPr>
      <w:r>
        <w:rPr>
          <w:rFonts w:ascii="Arial" w:eastAsia="Arial" w:hAnsi="Arial" w:cs="Arial"/>
          <w:sz w:val="18"/>
          <w:szCs w:val="18"/>
        </w:rPr>
        <w:t>First Class Practical Cookery, Leith’s School of Food and Wine, London.</w:t>
      </w:r>
    </w:p>
    <w:p w14:paraId="0C152DCC" w14:textId="77777777" w:rsidR="00CD4182" w:rsidRDefault="00000000">
      <w:pPr>
        <w:numPr>
          <w:ilvl w:val="0"/>
          <w:numId w:val="1"/>
        </w:numPr>
        <w:tabs>
          <w:tab w:val="left" w:pos="2385"/>
        </w:tabs>
        <w:rPr>
          <w:sz w:val="18"/>
          <w:szCs w:val="18"/>
        </w:rPr>
      </w:pPr>
      <w:r>
        <w:rPr>
          <w:rFonts w:ascii="Arial" w:eastAsia="Arial" w:hAnsi="Arial" w:cs="Arial"/>
          <w:sz w:val="18"/>
          <w:szCs w:val="18"/>
        </w:rPr>
        <w:t>Food Hygiene Level 2 Certificate.</w:t>
      </w:r>
    </w:p>
    <w:p w14:paraId="238AA495" w14:textId="77777777" w:rsidR="00CD4182" w:rsidRDefault="00000000">
      <w:pPr>
        <w:numPr>
          <w:ilvl w:val="0"/>
          <w:numId w:val="1"/>
        </w:numPr>
        <w:tabs>
          <w:tab w:val="left" w:pos="2385"/>
        </w:tabs>
        <w:rPr>
          <w:sz w:val="18"/>
          <w:szCs w:val="18"/>
        </w:rPr>
      </w:pPr>
      <w:r>
        <w:rPr>
          <w:rFonts w:ascii="Arial" w:eastAsia="Arial" w:hAnsi="Arial" w:cs="Arial"/>
          <w:sz w:val="18"/>
          <w:szCs w:val="18"/>
        </w:rPr>
        <w:t>Grade 6 Singing and Grade 9 Choral Singing, Distinction.</w:t>
      </w:r>
    </w:p>
    <w:p w14:paraId="18D8A7D2" w14:textId="77777777" w:rsidR="00CD4182" w:rsidRDefault="00000000">
      <w:pPr>
        <w:numPr>
          <w:ilvl w:val="0"/>
          <w:numId w:val="1"/>
        </w:numPr>
        <w:tabs>
          <w:tab w:val="left" w:pos="2385"/>
        </w:tabs>
        <w:rPr>
          <w:sz w:val="18"/>
          <w:szCs w:val="18"/>
        </w:rPr>
      </w:pPr>
      <w:r>
        <w:rPr>
          <w:rFonts w:ascii="Arial" w:eastAsia="Arial" w:hAnsi="Arial" w:cs="Arial"/>
          <w:sz w:val="18"/>
          <w:szCs w:val="18"/>
        </w:rPr>
        <w:t>U.K. Drivers Licence with no points.</w:t>
      </w:r>
    </w:p>
    <w:p w14:paraId="4AAAE5E6" w14:textId="77777777" w:rsidR="00CD4182" w:rsidRDefault="00000000">
      <w:pPr>
        <w:numPr>
          <w:ilvl w:val="0"/>
          <w:numId w:val="1"/>
        </w:numPr>
        <w:tabs>
          <w:tab w:val="left" w:pos="2385"/>
        </w:tabs>
        <w:rPr>
          <w:rFonts w:ascii="Arial" w:eastAsia="Arial" w:hAnsi="Arial" w:cs="Arial"/>
          <w:sz w:val="18"/>
          <w:szCs w:val="18"/>
        </w:rPr>
      </w:pPr>
      <w:r>
        <w:rPr>
          <w:rFonts w:ascii="Arial" w:eastAsia="Arial" w:hAnsi="Arial" w:cs="Arial"/>
          <w:sz w:val="18"/>
          <w:szCs w:val="18"/>
        </w:rPr>
        <w:t>International Drivers Licence</w:t>
      </w:r>
    </w:p>
    <w:p w14:paraId="194294C1" w14:textId="77777777" w:rsidR="00CD4182" w:rsidRDefault="00000000">
      <w:pPr>
        <w:numPr>
          <w:ilvl w:val="0"/>
          <w:numId w:val="1"/>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Professional Governess Course</w:t>
      </w:r>
    </w:p>
    <w:p w14:paraId="2A516EAE" w14:textId="77777777" w:rsidR="00CD4182" w:rsidRDefault="00000000">
      <w:pPr>
        <w:numPr>
          <w:ilvl w:val="0"/>
          <w:numId w:val="1"/>
        </w:numPr>
        <w:tabs>
          <w:tab w:val="left" w:pos="2385"/>
        </w:tabs>
        <w:rPr>
          <w:sz w:val="18"/>
          <w:szCs w:val="18"/>
        </w:rPr>
      </w:pPr>
      <w:r>
        <w:rPr>
          <w:rFonts w:ascii="Arial" w:eastAsia="Arial" w:hAnsi="Arial" w:cs="Arial"/>
          <w:sz w:val="18"/>
          <w:szCs w:val="18"/>
        </w:rPr>
        <w:t>Environmental Encounter with ISB (Brunei</w:t>
      </w:r>
      <w:proofErr w:type="gramStart"/>
      <w:r>
        <w:rPr>
          <w:rFonts w:ascii="Arial" w:eastAsia="Arial" w:hAnsi="Arial" w:cs="Arial"/>
          <w:sz w:val="18"/>
          <w:szCs w:val="18"/>
        </w:rPr>
        <w:t>),Borneo</w:t>
      </w:r>
      <w:proofErr w:type="gramEnd"/>
    </w:p>
    <w:p w14:paraId="110FD664" w14:textId="77777777" w:rsidR="00CD4182" w:rsidRDefault="00000000">
      <w:pPr>
        <w:numPr>
          <w:ilvl w:val="0"/>
          <w:numId w:val="1"/>
        </w:numPr>
        <w:tabs>
          <w:tab w:val="left" w:pos="2385"/>
        </w:tabs>
        <w:rPr>
          <w:rFonts w:ascii="Arial" w:eastAsia="Arial" w:hAnsi="Arial" w:cs="Arial"/>
          <w:sz w:val="18"/>
          <w:szCs w:val="18"/>
        </w:rPr>
      </w:pPr>
      <w:r>
        <w:rPr>
          <w:rFonts w:ascii="Arial" w:eastAsia="Arial" w:hAnsi="Arial" w:cs="Arial"/>
          <w:sz w:val="18"/>
          <w:szCs w:val="18"/>
        </w:rPr>
        <w:t>Teaching ESL in mainstream classrooms.</w:t>
      </w:r>
    </w:p>
    <w:p w14:paraId="27A07141" w14:textId="77777777" w:rsidR="00CD4182" w:rsidRDefault="00000000">
      <w:pPr>
        <w:numPr>
          <w:ilvl w:val="0"/>
          <w:numId w:val="1"/>
        </w:numPr>
        <w:tabs>
          <w:tab w:val="left" w:pos="2385"/>
        </w:tabs>
        <w:rPr>
          <w:rFonts w:ascii="Arial" w:eastAsia="Arial" w:hAnsi="Arial" w:cs="Arial"/>
          <w:sz w:val="18"/>
          <w:szCs w:val="18"/>
        </w:rPr>
      </w:pPr>
      <w:r>
        <w:rPr>
          <w:rFonts w:ascii="Arial" w:eastAsia="Arial" w:hAnsi="Arial" w:cs="Arial"/>
          <w:sz w:val="18"/>
          <w:szCs w:val="18"/>
        </w:rPr>
        <w:t xml:space="preserve">Thai language and culture course for international </w:t>
      </w:r>
      <w:proofErr w:type="gramStart"/>
      <w:r>
        <w:rPr>
          <w:rFonts w:ascii="Arial" w:eastAsia="Arial" w:hAnsi="Arial" w:cs="Arial"/>
          <w:sz w:val="18"/>
          <w:szCs w:val="18"/>
        </w:rPr>
        <w:t>school teachers</w:t>
      </w:r>
      <w:proofErr w:type="gramEnd"/>
      <w:r>
        <w:rPr>
          <w:rFonts w:ascii="Arial" w:eastAsia="Arial" w:hAnsi="Arial" w:cs="Arial"/>
          <w:sz w:val="18"/>
          <w:szCs w:val="18"/>
        </w:rPr>
        <w:t>.</w:t>
      </w:r>
    </w:p>
    <w:p w14:paraId="5125838F" w14:textId="77777777" w:rsidR="00CD4182" w:rsidRDefault="00000000">
      <w:pPr>
        <w:numPr>
          <w:ilvl w:val="0"/>
          <w:numId w:val="1"/>
        </w:numPr>
        <w:tabs>
          <w:tab w:val="left" w:pos="2385"/>
        </w:tabs>
        <w:rPr>
          <w:rFonts w:ascii="Arial" w:eastAsia="Arial" w:hAnsi="Arial" w:cs="Arial"/>
          <w:sz w:val="18"/>
          <w:szCs w:val="18"/>
        </w:rPr>
      </w:pPr>
      <w:r>
        <w:rPr>
          <w:rFonts w:ascii="Arial" w:eastAsia="Arial" w:hAnsi="Arial" w:cs="Arial"/>
          <w:sz w:val="18"/>
          <w:szCs w:val="18"/>
        </w:rPr>
        <w:t>Child Safeguarding Level 2</w:t>
      </w:r>
    </w:p>
    <w:p w14:paraId="2734E097" w14:textId="77777777" w:rsidR="00CD4182" w:rsidRDefault="00000000">
      <w:pPr>
        <w:numPr>
          <w:ilvl w:val="0"/>
          <w:numId w:val="1"/>
        </w:numPr>
        <w:tabs>
          <w:tab w:val="left" w:pos="2385"/>
        </w:tabs>
        <w:rPr>
          <w:sz w:val="18"/>
          <w:szCs w:val="18"/>
        </w:rPr>
      </w:pPr>
      <w:r>
        <w:rPr>
          <w:rFonts w:ascii="Arial" w:eastAsia="Arial" w:hAnsi="Arial" w:cs="Arial"/>
          <w:sz w:val="18"/>
          <w:szCs w:val="18"/>
        </w:rPr>
        <w:t xml:space="preserve">Teaching for critical thinking via incorporating </w:t>
      </w:r>
      <w:proofErr w:type="gramStart"/>
      <w:r>
        <w:rPr>
          <w:rFonts w:ascii="Arial" w:eastAsia="Arial" w:hAnsi="Arial" w:cs="Arial"/>
          <w:sz w:val="18"/>
          <w:szCs w:val="18"/>
        </w:rPr>
        <w:t>inquiry based</w:t>
      </w:r>
      <w:proofErr w:type="gramEnd"/>
      <w:r>
        <w:rPr>
          <w:rFonts w:ascii="Arial" w:eastAsia="Arial" w:hAnsi="Arial" w:cs="Arial"/>
          <w:sz w:val="18"/>
          <w:szCs w:val="18"/>
        </w:rPr>
        <w:t xml:space="preserve"> science investigations in the 6</w:t>
      </w:r>
      <w:r>
        <w:rPr>
          <w:rFonts w:ascii="Arial" w:eastAsia="Arial" w:hAnsi="Arial" w:cs="Arial"/>
          <w:sz w:val="18"/>
          <w:szCs w:val="18"/>
          <w:vertAlign w:val="superscript"/>
        </w:rPr>
        <w:t>th</w:t>
      </w:r>
      <w:r>
        <w:rPr>
          <w:rFonts w:ascii="Arial" w:eastAsia="Arial" w:hAnsi="Arial" w:cs="Arial"/>
          <w:sz w:val="18"/>
          <w:szCs w:val="18"/>
        </w:rPr>
        <w:t xml:space="preserve"> -12</w:t>
      </w:r>
      <w:r>
        <w:rPr>
          <w:rFonts w:ascii="Arial" w:eastAsia="Arial" w:hAnsi="Arial" w:cs="Arial"/>
          <w:sz w:val="18"/>
          <w:szCs w:val="18"/>
          <w:vertAlign w:val="superscript"/>
        </w:rPr>
        <w:t>th</w:t>
      </w:r>
      <w:r>
        <w:rPr>
          <w:rFonts w:ascii="Arial" w:eastAsia="Arial" w:hAnsi="Arial" w:cs="Arial"/>
          <w:sz w:val="18"/>
          <w:szCs w:val="18"/>
        </w:rPr>
        <w:t xml:space="preserve"> grade science classroom.</w:t>
      </w:r>
    </w:p>
    <w:p w14:paraId="3298B9F4" w14:textId="77777777" w:rsidR="00CD4182" w:rsidRDefault="00000000">
      <w:pPr>
        <w:numPr>
          <w:ilvl w:val="0"/>
          <w:numId w:val="1"/>
        </w:numPr>
        <w:tabs>
          <w:tab w:val="left" w:pos="2385"/>
        </w:tabs>
        <w:rPr>
          <w:sz w:val="18"/>
          <w:szCs w:val="18"/>
        </w:rPr>
      </w:pPr>
      <w:r>
        <w:rPr>
          <w:rFonts w:ascii="Arial" w:eastAsia="Arial" w:hAnsi="Arial" w:cs="Arial"/>
          <w:sz w:val="18"/>
          <w:szCs w:val="18"/>
        </w:rPr>
        <w:t xml:space="preserve">Using ICT in student centred learning in </w:t>
      </w:r>
      <w:proofErr w:type="gramStart"/>
      <w:r>
        <w:rPr>
          <w:rFonts w:ascii="Arial" w:eastAsia="Arial" w:hAnsi="Arial" w:cs="Arial"/>
          <w:sz w:val="18"/>
          <w:szCs w:val="18"/>
        </w:rPr>
        <w:t>Science</w:t>
      </w:r>
      <w:proofErr w:type="gramEnd"/>
    </w:p>
    <w:p w14:paraId="282288DA" w14:textId="77777777" w:rsidR="00CD4182" w:rsidRDefault="00000000">
      <w:pPr>
        <w:numPr>
          <w:ilvl w:val="0"/>
          <w:numId w:val="1"/>
        </w:numPr>
        <w:tabs>
          <w:tab w:val="left" w:pos="2385"/>
        </w:tabs>
        <w:rPr>
          <w:sz w:val="18"/>
          <w:szCs w:val="18"/>
        </w:rPr>
      </w:pPr>
      <w:r>
        <w:rPr>
          <w:rFonts w:ascii="Arial" w:eastAsia="Arial" w:hAnsi="Arial" w:cs="Arial"/>
          <w:sz w:val="18"/>
          <w:szCs w:val="18"/>
        </w:rPr>
        <w:t xml:space="preserve">Introducing AQA A-Level with Bill </w:t>
      </w:r>
      <w:proofErr w:type="spellStart"/>
      <w:r>
        <w:rPr>
          <w:rFonts w:ascii="Arial" w:eastAsia="Arial" w:hAnsi="Arial" w:cs="Arial"/>
          <w:sz w:val="18"/>
          <w:szCs w:val="18"/>
        </w:rPr>
        <w:t>Indge</w:t>
      </w:r>
      <w:proofErr w:type="spellEnd"/>
      <w:r>
        <w:rPr>
          <w:rFonts w:ascii="Arial" w:eastAsia="Arial" w:hAnsi="Arial" w:cs="Arial"/>
          <w:sz w:val="18"/>
          <w:szCs w:val="18"/>
        </w:rPr>
        <w:t xml:space="preserve"> (AQA Chief Examiner)</w:t>
      </w:r>
    </w:p>
    <w:p w14:paraId="4FE8EA69" w14:textId="77777777" w:rsidR="00CD4182" w:rsidRDefault="00000000">
      <w:pPr>
        <w:numPr>
          <w:ilvl w:val="0"/>
          <w:numId w:val="1"/>
        </w:numPr>
        <w:pBdr>
          <w:top w:val="nil"/>
          <w:left w:val="nil"/>
          <w:bottom w:val="nil"/>
          <w:right w:val="nil"/>
          <w:between w:val="nil"/>
        </w:pBdr>
        <w:ind w:right="70"/>
        <w:rPr>
          <w:rFonts w:ascii="Arial" w:eastAsia="Arial" w:hAnsi="Arial" w:cs="Arial"/>
          <w:color w:val="000000"/>
          <w:sz w:val="20"/>
          <w:szCs w:val="20"/>
        </w:rPr>
      </w:pPr>
      <w:r>
        <w:rPr>
          <w:rFonts w:ascii="Arial" w:eastAsia="Arial" w:hAnsi="Arial" w:cs="Arial"/>
          <w:color w:val="000000"/>
          <w:sz w:val="20"/>
          <w:szCs w:val="20"/>
        </w:rPr>
        <w:t>Clinical Bioinformatics – short course</w:t>
      </w:r>
    </w:p>
    <w:p w14:paraId="3575A878" w14:textId="77777777" w:rsidR="00CD4182" w:rsidRDefault="00000000">
      <w:pPr>
        <w:numPr>
          <w:ilvl w:val="0"/>
          <w:numId w:val="1"/>
        </w:numPr>
        <w:pBdr>
          <w:top w:val="nil"/>
          <w:left w:val="nil"/>
          <w:bottom w:val="nil"/>
          <w:right w:val="nil"/>
          <w:between w:val="nil"/>
        </w:pBdr>
        <w:ind w:right="70"/>
        <w:jc w:val="both"/>
        <w:rPr>
          <w:rFonts w:ascii="Arial" w:eastAsia="Arial" w:hAnsi="Arial" w:cs="Arial"/>
          <w:color w:val="000000"/>
          <w:sz w:val="18"/>
          <w:szCs w:val="18"/>
        </w:rPr>
      </w:pPr>
      <w:r>
        <w:rPr>
          <w:rFonts w:ascii="Arial" w:eastAsia="Arial" w:hAnsi="Arial" w:cs="Arial"/>
          <w:color w:val="000000"/>
          <w:sz w:val="18"/>
          <w:szCs w:val="18"/>
        </w:rPr>
        <w:t>IB Diploma Category 1 Course, Hong Kong.</w:t>
      </w:r>
    </w:p>
    <w:p w14:paraId="7DCCD3C3" w14:textId="77777777" w:rsidR="00CD4182" w:rsidRDefault="00000000">
      <w:pPr>
        <w:numPr>
          <w:ilvl w:val="0"/>
          <w:numId w:val="1"/>
        </w:numPr>
        <w:pBdr>
          <w:top w:val="nil"/>
          <w:left w:val="nil"/>
          <w:bottom w:val="nil"/>
          <w:right w:val="nil"/>
          <w:between w:val="nil"/>
        </w:pBdr>
        <w:ind w:right="70"/>
        <w:jc w:val="both"/>
        <w:rPr>
          <w:rFonts w:ascii="Arial" w:eastAsia="Arial" w:hAnsi="Arial" w:cs="Arial"/>
          <w:sz w:val="18"/>
          <w:szCs w:val="18"/>
        </w:rPr>
      </w:pPr>
      <w:r>
        <w:rPr>
          <w:rFonts w:ascii="Arial" w:eastAsia="Arial" w:hAnsi="Arial" w:cs="Arial"/>
          <w:sz w:val="18"/>
          <w:szCs w:val="18"/>
        </w:rPr>
        <w:t xml:space="preserve">Google </w:t>
      </w:r>
      <w:proofErr w:type="gramStart"/>
      <w:r>
        <w:rPr>
          <w:rFonts w:ascii="Arial" w:eastAsia="Arial" w:hAnsi="Arial" w:cs="Arial"/>
          <w:sz w:val="18"/>
          <w:szCs w:val="18"/>
        </w:rPr>
        <w:t>Analytics  for</w:t>
      </w:r>
      <w:proofErr w:type="gramEnd"/>
      <w:r>
        <w:rPr>
          <w:rFonts w:ascii="Arial" w:eastAsia="Arial" w:hAnsi="Arial" w:cs="Arial"/>
          <w:sz w:val="18"/>
          <w:szCs w:val="18"/>
        </w:rPr>
        <w:t xml:space="preserve"> Beginners</w:t>
      </w:r>
    </w:p>
    <w:p w14:paraId="35E4EDAE" w14:textId="77777777" w:rsidR="00CD4182" w:rsidRDefault="00000000">
      <w:pPr>
        <w:numPr>
          <w:ilvl w:val="0"/>
          <w:numId w:val="1"/>
        </w:numPr>
        <w:pBdr>
          <w:top w:val="nil"/>
          <w:left w:val="nil"/>
          <w:bottom w:val="nil"/>
          <w:right w:val="nil"/>
          <w:between w:val="nil"/>
        </w:pBdr>
        <w:ind w:right="70"/>
        <w:jc w:val="both"/>
        <w:rPr>
          <w:rFonts w:ascii="Arial" w:eastAsia="Arial" w:hAnsi="Arial" w:cs="Arial"/>
          <w:sz w:val="18"/>
          <w:szCs w:val="18"/>
        </w:rPr>
        <w:sectPr w:rsidR="00CD4182">
          <w:type w:val="continuous"/>
          <w:pgSz w:w="11906" w:h="16838"/>
          <w:pgMar w:top="720" w:right="720" w:bottom="720" w:left="720" w:header="709" w:footer="709" w:gutter="0"/>
          <w:cols w:num="2" w:space="720" w:equalWidth="0">
            <w:col w:w="4879" w:space="708"/>
            <w:col w:w="4879" w:space="0"/>
          </w:cols>
        </w:sectPr>
      </w:pPr>
      <w:r>
        <w:rPr>
          <w:rFonts w:ascii="Arial" w:eastAsia="Arial" w:hAnsi="Arial" w:cs="Arial"/>
          <w:sz w:val="18"/>
          <w:szCs w:val="18"/>
        </w:rPr>
        <w:t>Child Safeguarding for Equestrians Level 2</w:t>
      </w:r>
    </w:p>
    <w:p w14:paraId="2A7F0035" w14:textId="77777777" w:rsidR="00CD4182" w:rsidRDefault="00000000">
      <w:pPr>
        <w:ind w:right="70"/>
        <w:jc w:val="both"/>
        <w:rPr>
          <w:rFonts w:ascii="Arial" w:eastAsia="Arial" w:hAnsi="Arial" w:cs="Arial"/>
          <w:sz w:val="18"/>
          <w:szCs w:val="18"/>
        </w:rPr>
      </w:pPr>
      <w:r>
        <w:rPr>
          <w:noProof/>
        </w:rPr>
        <mc:AlternateContent>
          <mc:Choice Requires="wpg">
            <w:drawing>
              <wp:anchor distT="0" distB="0" distL="114300" distR="114300" simplePos="0" relativeHeight="251660288" behindDoc="0" locked="0" layoutInCell="1" hidden="0" allowOverlap="1" wp14:anchorId="4C7A662A" wp14:editId="0EAE2CCE">
                <wp:simplePos x="0" y="0"/>
                <wp:positionH relativeFrom="column">
                  <wp:posOffset>-114299</wp:posOffset>
                </wp:positionH>
                <wp:positionV relativeFrom="paragraph">
                  <wp:posOffset>25400</wp:posOffset>
                </wp:positionV>
                <wp:extent cx="6794500" cy="31750"/>
                <wp:effectExtent l="0" t="0" r="0" b="0"/>
                <wp:wrapNone/>
                <wp:docPr id="20" name="Straight Arrow Connector 20"/>
                <wp:cNvGraphicFramePr/>
                <a:graphic xmlns:a="http://schemas.openxmlformats.org/drawingml/2006/main">
                  <a:graphicData uri="http://schemas.microsoft.com/office/word/2010/wordprocessingShape">
                    <wps:wsp>
                      <wps:cNvCnPr/>
                      <wps:spPr>
                        <a:xfrm>
                          <a:off x="1958275" y="3773650"/>
                          <a:ext cx="6775450" cy="1270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-114299</wp:posOffset>
                </wp:positionH>
                <wp:positionV relativeFrom="paragraph">
                  <wp:posOffset>25400</wp:posOffset>
                </wp:positionV>
                <wp:extent cx="6794500" cy="31750"/>
                <wp:effectExtent b="0" l="0" r="0" t="0"/>
                <wp:wrapNone/>
                <wp:docPr id="20"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6794500" cy="31750"/>
                        </a:xfrm>
                        <a:prstGeom prst="rect"/>
                        <a:ln/>
                      </pic:spPr>
                    </pic:pic>
                  </a:graphicData>
                </a:graphic>
              </wp:anchor>
            </w:drawing>
          </mc:Fallback>
        </mc:AlternateContent>
      </w:r>
    </w:p>
    <w:p w14:paraId="6537BC7B" w14:textId="77777777" w:rsidR="00CD4182" w:rsidRDefault="00000000">
      <w:pPr>
        <w:ind w:right="70"/>
        <w:jc w:val="both"/>
        <w:rPr>
          <w:rFonts w:ascii="Arial" w:eastAsia="Arial" w:hAnsi="Arial" w:cs="Arial"/>
          <w:sz w:val="18"/>
          <w:szCs w:val="18"/>
        </w:rPr>
      </w:pPr>
      <w:r>
        <w:rPr>
          <w:rFonts w:ascii="Arial" w:eastAsia="Arial" w:hAnsi="Arial" w:cs="Arial"/>
          <w:sz w:val="18"/>
          <w:szCs w:val="18"/>
        </w:rPr>
        <w:t xml:space="preserve">I am a brave, organised and versatile worker, and am not afraid of learning on the job.  I will give almost anything a go and can turn my hand to whatever you ask of me. </w:t>
      </w:r>
    </w:p>
    <w:p w14:paraId="2646A29C" w14:textId="77777777" w:rsidR="00CD4182" w:rsidRDefault="00000000">
      <w:pPr>
        <w:ind w:left="-180" w:right="70"/>
        <w:rPr>
          <w:rFonts w:ascii="Arial" w:eastAsia="Arial" w:hAnsi="Arial" w:cs="Arial"/>
          <w:sz w:val="20"/>
          <w:szCs w:val="20"/>
        </w:rPr>
      </w:pPr>
      <w:r>
        <w:rPr>
          <w:noProof/>
        </w:rPr>
        <mc:AlternateContent>
          <mc:Choice Requires="wpg">
            <w:drawing>
              <wp:anchor distT="0" distB="0" distL="114300" distR="114300" simplePos="0" relativeHeight="251661312" behindDoc="0" locked="0" layoutInCell="1" hidden="0" allowOverlap="1" wp14:anchorId="4AF9A29E" wp14:editId="65E061AF">
                <wp:simplePos x="0" y="0"/>
                <wp:positionH relativeFrom="column">
                  <wp:posOffset>-114299</wp:posOffset>
                </wp:positionH>
                <wp:positionV relativeFrom="paragraph">
                  <wp:posOffset>38100</wp:posOffset>
                </wp:positionV>
                <wp:extent cx="6838950" cy="31750"/>
                <wp:effectExtent l="0" t="0" r="0" b="0"/>
                <wp:wrapNone/>
                <wp:docPr id="19" name="Straight Arrow Connector 19"/>
                <wp:cNvGraphicFramePr/>
                <a:graphic xmlns:a="http://schemas.openxmlformats.org/drawingml/2006/main">
                  <a:graphicData uri="http://schemas.microsoft.com/office/word/2010/wordprocessingShape">
                    <wps:wsp>
                      <wps:cNvCnPr/>
                      <wps:spPr>
                        <a:xfrm>
                          <a:off x="1936050" y="3773650"/>
                          <a:ext cx="6819900" cy="1270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-114299</wp:posOffset>
                </wp:positionH>
                <wp:positionV relativeFrom="paragraph">
                  <wp:posOffset>38100</wp:posOffset>
                </wp:positionV>
                <wp:extent cx="6838950" cy="31750"/>
                <wp:effectExtent b="0" l="0" r="0" t="0"/>
                <wp:wrapNone/>
                <wp:docPr id="19"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6838950" cy="31750"/>
                        </a:xfrm>
                        <a:prstGeom prst="rect"/>
                        <a:ln/>
                      </pic:spPr>
                    </pic:pic>
                  </a:graphicData>
                </a:graphic>
              </wp:anchor>
            </w:drawing>
          </mc:Fallback>
        </mc:AlternateContent>
      </w:r>
    </w:p>
    <w:p w14:paraId="7ED91209" w14:textId="77777777" w:rsidR="00CD4182" w:rsidRDefault="00000000">
      <w:pPr>
        <w:ind w:left="-180" w:right="70"/>
        <w:rPr>
          <w:rFonts w:ascii="Arial" w:eastAsia="Arial" w:hAnsi="Arial" w:cs="Arial"/>
          <w:b/>
          <w:bCs/>
          <w:sz w:val="20"/>
          <w:szCs w:val="20"/>
        </w:rPr>
      </w:pPr>
      <w:r>
        <w:rPr>
          <w:rFonts w:ascii="Arial" w:eastAsia="Arial" w:hAnsi="Arial" w:cs="Arial"/>
          <w:b/>
          <w:bCs/>
          <w:sz w:val="20"/>
          <w:szCs w:val="20"/>
        </w:rPr>
        <w:t>Employment History</w:t>
      </w:r>
    </w:p>
    <w:p w14:paraId="6895DB87" w14:textId="77777777" w:rsidR="00CD4182" w:rsidRDefault="00000000">
      <w:pPr>
        <w:ind w:left="-180" w:right="70"/>
        <w:rPr>
          <w:rFonts w:ascii="Arial" w:eastAsia="Arial" w:hAnsi="Arial" w:cs="Arial"/>
          <w:b/>
          <w:bCs/>
          <w:sz w:val="20"/>
          <w:szCs w:val="20"/>
        </w:rPr>
      </w:pPr>
      <w:r>
        <w:rPr>
          <w:rFonts w:ascii="Arial" w:eastAsia="Arial" w:hAnsi="Arial" w:cs="Arial"/>
          <w:b/>
          <w:bCs/>
          <w:sz w:val="20"/>
          <w:szCs w:val="20"/>
        </w:rPr>
        <w:t>Mar25- present – Morley May Tuition</w:t>
      </w:r>
    </w:p>
    <w:p w14:paraId="5813B869" w14:textId="77777777" w:rsidR="00CD4182" w:rsidRDefault="00000000">
      <w:pPr>
        <w:numPr>
          <w:ilvl w:val="0"/>
          <w:numId w:val="7"/>
        </w:numPr>
        <w:pBdr>
          <w:top w:val="nil"/>
          <w:left w:val="nil"/>
          <w:bottom w:val="nil"/>
          <w:right w:val="nil"/>
          <w:between w:val="nil"/>
        </w:pBdr>
        <w:ind w:left="709" w:right="70"/>
        <w:rPr>
          <w:rFonts w:ascii="Arial" w:eastAsia="Arial" w:hAnsi="Arial" w:cs="Arial"/>
          <w:b/>
          <w:bCs/>
          <w:color w:val="000000"/>
          <w:sz w:val="20"/>
          <w:szCs w:val="20"/>
        </w:rPr>
      </w:pPr>
      <w:r>
        <w:rPr>
          <w:rFonts w:ascii="Arial" w:eastAsia="Arial" w:hAnsi="Arial" w:cs="Arial"/>
          <w:color w:val="000000"/>
          <w:sz w:val="20"/>
          <w:szCs w:val="20"/>
        </w:rPr>
        <w:t xml:space="preserve">Private Online tutoring in KS3 Science, Biology IB Diploma and Edexcel Biology B A-Level, AQA </w:t>
      </w:r>
      <w:r>
        <w:rPr>
          <w:rFonts w:ascii="Arial" w:eastAsia="Arial" w:hAnsi="Arial" w:cs="Arial"/>
          <w:sz w:val="20"/>
          <w:szCs w:val="20"/>
        </w:rPr>
        <w:t>A-Level Biology, Edexcel IGCSE and GCSE Chemistry, Biology and Physics, AQA Trilogy Sciences.</w:t>
      </w:r>
    </w:p>
    <w:p w14:paraId="07968358" w14:textId="77777777" w:rsidR="00CD4182" w:rsidRDefault="00000000">
      <w:pPr>
        <w:ind w:left="-180" w:right="70"/>
        <w:rPr>
          <w:rFonts w:ascii="Arial" w:eastAsia="Arial" w:hAnsi="Arial" w:cs="Arial"/>
          <w:b/>
          <w:bCs/>
          <w:sz w:val="20"/>
          <w:szCs w:val="20"/>
        </w:rPr>
      </w:pPr>
      <w:r>
        <w:rPr>
          <w:rFonts w:ascii="Arial" w:eastAsia="Arial" w:hAnsi="Arial" w:cs="Arial"/>
          <w:b/>
          <w:bCs/>
          <w:sz w:val="20"/>
          <w:szCs w:val="20"/>
        </w:rPr>
        <w:t>Jan ‘21- July 25 - Wild Meat Educator for Eat Wild.</w:t>
      </w:r>
    </w:p>
    <w:p w14:paraId="3439695D" w14:textId="5793BE3B" w:rsidR="00CD4182" w:rsidRDefault="00000000">
      <w:pPr>
        <w:numPr>
          <w:ilvl w:val="0"/>
          <w:numId w:val="8"/>
        </w:numPr>
        <w:ind w:right="70"/>
        <w:rPr>
          <w:rFonts w:ascii="Arial" w:eastAsia="Arial" w:hAnsi="Arial" w:cs="Arial"/>
          <w:sz w:val="20"/>
          <w:szCs w:val="20"/>
        </w:rPr>
      </w:pPr>
      <w:bookmarkStart w:id="0" w:name="_heading=h.1xxtxnhjsk9e" w:colFirst="0" w:colLast="0"/>
      <w:bookmarkEnd w:id="0"/>
      <w:r>
        <w:rPr>
          <w:rFonts w:ascii="Arial" w:eastAsia="Arial" w:hAnsi="Arial" w:cs="Arial"/>
          <w:sz w:val="20"/>
          <w:szCs w:val="20"/>
        </w:rPr>
        <w:t xml:space="preserve">September 2023 maternity cover for CEO – Office admin and marketing, raising invoices on Xero, managing data in </w:t>
      </w:r>
      <w:proofErr w:type="spellStart"/>
      <w:r>
        <w:rPr>
          <w:rFonts w:ascii="Arial" w:eastAsia="Arial" w:hAnsi="Arial" w:cs="Arial"/>
          <w:sz w:val="20"/>
          <w:szCs w:val="20"/>
        </w:rPr>
        <w:t>Hubspot</w:t>
      </w:r>
      <w:proofErr w:type="spellEnd"/>
      <w:r>
        <w:rPr>
          <w:rFonts w:ascii="Arial" w:eastAsia="Arial" w:hAnsi="Arial" w:cs="Arial"/>
          <w:sz w:val="20"/>
          <w:szCs w:val="20"/>
        </w:rPr>
        <w:t xml:space="preserve">, communications, updating Eat Wild and Back British Game websites, writing blogs, newsletters and PR, booking/planning events, using Canva to create marketing assets, reporting to and liaising with the board. </w:t>
      </w:r>
      <w:r w:rsidR="0006297F">
        <w:rPr>
          <w:rFonts w:ascii="Arial" w:eastAsia="Arial" w:hAnsi="Arial" w:cs="Arial"/>
          <w:sz w:val="20"/>
          <w:szCs w:val="20"/>
        </w:rPr>
        <w:t>Proficiency</w:t>
      </w:r>
      <w:r>
        <w:rPr>
          <w:rFonts w:ascii="Arial" w:eastAsia="Arial" w:hAnsi="Arial" w:cs="Arial"/>
          <w:sz w:val="20"/>
          <w:szCs w:val="20"/>
        </w:rPr>
        <w:t xml:space="preserve"> with Shopify, </w:t>
      </w:r>
      <w:proofErr w:type="spellStart"/>
      <w:r>
        <w:rPr>
          <w:rFonts w:ascii="Arial" w:eastAsia="Arial" w:hAnsi="Arial" w:cs="Arial"/>
          <w:sz w:val="20"/>
          <w:szCs w:val="20"/>
        </w:rPr>
        <w:t>Wordpress</w:t>
      </w:r>
      <w:proofErr w:type="spellEnd"/>
      <w:r>
        <w:rPr>
          <w:rFonts w:ascii="Arial" w:eastAsia="Arial" w:hAnsi="Arial" w:cs="Arial"/>
          <w:sz w:val="20"/>
          <w:szCs w:val="20"/>
        </w:rPr>
        <w:t>, Google Analytics and Google Ads.</w:t>
      </w:r>
    </w:p>
    <w:p w14:paraId="198BD693" w14:textId="77777777" w:rsidR="00CD4182" w:rsidRDefault="00000000">
      <w:pPr>
        <w:numPr>
          <w:ilvl w:val="0"/>
          <w:numId w:val="8"/>
        </w:numPr>
        <w:ind w:right="70"/>
        <w:rPr>
          <w:rFonts w:ascii="Arial" w:eastAsia="Arial" w:hAnsi="Arial" w:cs="Arial"/>
          <w:sz w:val="20"/>
          <w:szCs w:val="20"/>
        </w:rPr>
      </w:pPr>
      <w:r>
        <w:rPr>
          <w:rFonts w:ascii="Arial" w:eastAsia="Arial" w:hAnsi="Arial" w:cs="Arial"/>
          <w:sz w:val="20"/>
          <w:szCs w:val="20"/>
        </w:rPr>
        <w:t>Events role – all paperwork for events and HACCP materials/plans, ordering and managing stock, menu planning and execution, stand build up, clean down and take down, health and safety paperwork and communications, staff management and training. Butchery, cooking demos and public speaking.</w:t>
      </w:r>
    </w:p>
    <w:p w14:paraId="24B38B50" w14:textId="77777777" w:rsidR="00CD4182" w:rsidRDefault="00000000">
      <w:pPr>
        <w:numPr>
          <w:ilvl w:val="0"/>
          <w:numId w:val="8"/>
        </w:numPr>
        <w:ind w:right="70"/>
        <w:rPr>
          <w:rFonts w:ascii="Arial" w:eastAsia="Arial" w:hAnsi="Arial" w:cs="Arial"/>
          <w:sz w:val="20"/>
          <w:szCs w:val="20"/>
        </w:rPr>
      </w:pPr>
      <w:r>
        <w:rPr>
          <w:rFonts w:ascii="Arial" w:eastAsia="Arial" w:hAnsi="Arial" w:cs="Arial"/>
          <w:sz w:val="20"/>
          <w:szCs w:val="20"/>
        </w:rPr>
        <w:t>Events Chef and Wild Meat Educator for Eat Wild ad hoc and part time for several years.</w:t>
      </w:r>
    </w:p>
    <w:p w14:paraId="16F44199" w14:textId="77777777" w:rsidR="00CD4182" w:rsidRDefault="00000000">
      <w:pPr>
        <w:ind w:left="-180" w:right="70"/>
        <w:rPr>
          <w:rFonts w:ascii="Arial" w:eastAsia="Arial" w:hAnsi="Arial" w:cs="Arial"/>
          <w:b/>
          <w:bCs/>
          <w:sz w:val="20"/>
          <w:szCs w:val="20"/>
        </w:rPr>
      </w:pPr>
      <w:r>
        <w:rPr>
          <w:rFonts w:ascii="Arial" w:eastAsia="Arial" w:hAnsi="Arial" w:cs="Arial"/>
          <w:b/>
          <w:bCs/>
          <w:sz w:val="20"/>
          <w:szCs w:val="20"/>
        </w:rPr>
        <w:t>Nov ’23-Mar 24 – Lecturer in Animal Management at Halesowen College for Kiwi Associates.</w:t>
      </w:r>
    </w:p>
    <w:p w14:paraId="338553A3" w14:textId="77777777" w:rsidR="00CD4182" w:rsidRDefault="00000000">
      <w:pPr>
        <w:numPr>
          <w:ilvl w:val="0"/>
          <w:numId w:val="6"/>
        </w:numPr>
        <w:pBdr>
          <w:top w:val="nil"/>
          <w:left w:val="nil"/>
          <w:bottom w:val="nil"/>
          <w:right w:val="nil"/>
          <w:between w:val="nil"/>
        </w:pBdr>
        <w:ind w:right="70"/>
        <w:rPr>
          <w:rFonts w:ascii="Arial" w:eastAsia="Arial" w:hAnsi="Arial" w:cs="Arial"/>
          <w:b/>
          <w:bCs/>
          <w:color w:val="000000"/>
          <w:sz w:val="20"/>
          <w:szCs w:val="20"/>
        </w:rPr>
      </w:pPr>
      <w:r>
        <w:rPr>
          <w:rFonts w:ascii="Arial" w:eastAsia="Arial" w:hAnsi="Arial" w:cs="Arial"/>
          <w:color w:val="000000"/>
          <w:sz w:val="20"/>
          <w:szCs w:val="20"/>
        </w:rPr>
        <w:t>Delivering lectures for Level 3 Year 1 and 2 Animal Management BTEC Diploma, and Level 2 Animal Care.</w:t>
      </w:r>
    </w:p>
    <w:p w14:paraId="1CE671E1" w14:textId="77777777" w:rsidR="00CD4182" w:rsidRDefault="00000000">
      <w:pPr>
        <w:numPr>
          <w:ilvl w:val="0"/>
          <w:numId w:val="6"/>
        </w:numPr>
        <w:pBdr>
          <w:top w:val="nil"/>
          <w:left w:val="nil"/>
          <w:bottom w:val="nil"/>
          <w:right w:val="nil"/>
          <w:between w:val="nil"/>
        </w:pBdr>
        <w:ind w:right="70"/>
        <w:rPr>
          <w:rFonts w:ascii="Arial" w:eastAsia="Arial" w:hAnsi="Arial" w:cs="Arial"/>
          <w:b/>
          <w:bCs/>
          <w:color w:val="000000"/>
          <w:sz w:val="20"/>
          <w:szCs w:val="20"/>
        </w:rPr>
      </w:pPr>
      <w:r>
        <w:rPr>
          <w:rFonts w:ascii="Arial" w:eastAsia="Arial" w:hAnsi="Arial" w:cs="Arial"/>
          <w:color w:val="000000"/>
          <w:sz w:val="20"/>
          <w:szCs w:val="20"/>
        </w:rPr>
        <w:t>Aquatics, Principles in Veterinary Nursing, Animal Health and Disease, Human Animal Interactions, Wildlife Ecology and Conservation, Anatomy and Physiology, Work Experience and practical sessions.</w:t>
      </w:r>
    </w:p>
    <w:p w14:paraId="4FAB7A29" w14:textId="77777777" w:rsidR="00CD4182" w:rsidRDefault="00000000">
      <w:pPr>
        <w:numPr>
          <w:ilvl w:val="0"/>
          <w:numId w:val="6"/>
        </w:numPr>
        <w:pBdr>
          <w:top w:val="nil"/>
          <w:left w:val="nil"/>
          <w:bottom w:val="nil"/>
          <w:right w:val="nil"/>
          <w:between w:val="nil"/>
        </w:pBdr>
        <w:ind w:right="70"/>
        <w:rPr>
          <w:rFonts w:ascii="Arial" w:eastAsia="Arial" w:hAnsi="Arial" w:cs="Arial"/>
          <w:b/>
          <w:bCs/>
          <w:color w:val="000000"/>
          <w:sz w:val="20"/>
          <w:szCs w:val="20"/>
        </w:rPr>
      </w:pPr>
      <w:r>
        <w:rPr>
          <w:rFonts w:ascii="Arial" w:eastAsia="Arial" w:hAnsi="Arial" w:cs="Arial"/>
          <w:color w:val="000000"/>
          <w:sz w:val="20"/>
          <w:szCs w:val="20"/>
        </w:rPr>
        <w:t>Launching, supporting and marking written assessments and coursework in line with the Pearson BTEC Guidelines.</w:t>
      </w:r>
    </w:p>
    <w:p w14:paraId="007A644B" w14:textId="77777777" w:rsidR="00CD4182" w:rsidRDefault="00000000">
      <w:pPr>
        <w:ind w:left="-180" w:right="70"/>
        <w:rPr>
          <w:rFonts w:ascii="Arial" w:eastAsia="Arial" w:hAnsi="Arial" w:cs="Arial"/>
          <w:b/>
          <w:bCs/>
          <w:sz w:val="20"/>
          <w:szCs w:val="20"/>
        </w:rPr>
      </w:pPr>
      <w:r>
        <w:rPr>
          <w:rFonts w:ascii="Arial" w:eastAsia="Arial" w:hAnsi="Arial" w:cs="Arial"/>
          <w:b/>
          <w:bCs/>
          <w:sz w:val="20"/>
          <w:szCs w:val="20"/>
        </w:rPr>
        <w:t xml:space="preserve">Mar ‘23- Maths and Science teacher at </w:t>
      </w:r>
      <w:proofErr w:type="spellStart"/>
      <w:r>
        <w:rPr>
          <w:rFonts w:ascii="Arial" w:eastAsia="Arial" w:hAnsi="Arial" w:cs="Arial"/>
          <w:b/>
          <w:bCs/>
          <w:sz w:val="20"/>
          <w:szCs w:val="20"/>
        </w:rPr>
        <w:t>Abberley</w:t>
      </w:r>
      <w:proofErr w:type="spellEnd"/>
      <w:r>
        <w:rPr>
          <w:rFonts w:ascii="Arial" w:eastAsia="Arial" w:hAnsi="Arial" w:cs="Arial"/>
          <w:b/>
          <w:bCs/>
          <w:sz w:val="20"/>
          <w:szCs w:val="20"/>
        </w:rPr>
        <w:t xml:space="preserve"> Hall Prep School</w:t>
      </w:r>
    </w:p>
    <w:p w14:paraId="72664C36" w14:textId="77777777" w:rsidR="00CD4182" w:rsidRDefault="00000000">
      <w:pPr>
        <w:ind w:left="-180" w:right="70"/>
        <w:rPr>
          <w:rFonts w:ascii="Arial" w:eastAsia="Arial" w:hAnsi="Arial" w:cs="Arial"/>
          <w:b/>
          <w:bCs/>
          <w:sz w:val="20"/>
          <w:szCs w:val="20"/>
        </w:rPr>
      </w:pPr>
      <w:r>
        <w:rPr>
          <w:rFonts w:ascii="Arial" w:eastAsia="Arial" w:hAnsi="Arial" w:cs="Arial"/>
          <w:b/>
          <w:bCs/>
          <w:sz w:val="20"/>
          <w:szCs w:val="20"/>
        </w:rPr>
        <w:t xml:space="preserve">Jul ‘23  </w:t>
      </w:r>
    </w:p>
    <w:p w14:paraId="5986B1F2" w14:textId="77777777" w:rsidR="00CD4182" w:rsidRDefault="00000000">
      <w:pPr>
        <w:numPr>
          <w:ilvl w:val="0"/>
          <w:numId w:val="5"/>
        </w:numPr>
        <w:pBdr>
          <w:top w:val="nil"/>
          <w:left w:val="nil"/>
          <w:bottom w:val="nil"/>
          <w:right w:val="nil"/>
          <w:between w:val="nil"/>
        </w:pBdr>
        <w:ind w:left="709" w:right="70" w:hanging="283"/>
        <w:rPr>
          <w:rFonts w:ascii="Arial" w:eastAsia="Arial" w:hAnsi="Arial" w:cs="Arial"/>
          <w:color w:val="000000"/>
          <w:sz w:val="20"/>
          <w:szCs w:val="20"/>
        </w:rPr>
      </w:pPr>
      <w:r>
        <w:rPr>
          <w:rFonts w:ascii="Arial" w:eastAsia="Arial" w:hAnsi="Arial" w:cs="Arial"/>
          <w:color w:val="000000"/>
          <w:sz w:val="20"/>
          <w:szCs w:val="20"/>
        </w:rPr>
        <w:t>Teaching KS3 Maths for Common Entrance to year 7 and 8</w:t>
      </w:r>
    </w:p>
    <w:p w14:paraId="1F657FBC" w14:textId="77777777" w:rsidR="00CD4182" w:rsidRDefault="00000000">
      <w:pPr>
        <w:numPr>
          <w:ilvl w:val="0"/>
          <w:numId w:val="3"/>
        </w:numPr>
        <w:ind w:left="720" w:right="70" w:hanging="360"/>
        <w:rPr>
          <w:rFonts w:ascii="Arial" w:eastAsia="Arial" w:hAnsi="Arial" w:cs="Arial"/>
          <w:sz w:val="20"/>
          <w:szCs w:val="20"/>
        </w:rPr>
      </w:pPr>
      <w:r>
        <w:rPr>
          <w:rFonts w:ascii="Arial" w:eastAsia="Arial" w:hAnsi="Arial" w:cs="Arial"/>
          <w:sz w:val="20"/>
          <w:szCs w:val="20"/>
        </w:rPr>
        <w:t>KS2 Maths to year 4</w:t>
      </w:r>
    </w:p>
    <w:p w14:paraId="13E21B94" w14:textId="77777777" w:rsidR="00CD4182" w:rsidRDefault="00000000">
      <w:pPr>
        <w:numPr>
          <w:ilvl w:val="0"/>
          <w:numId w:val="3"/>
        </w:numPr>
        <w:ind w:left="720" w:right="70" w:hanging="360"/>
        <w:rPr>
          <w:rFonts w:ascii="Arial" w:eastAsia="Arial" w:hAnsi="Arial" w:cs="Arial"/>
          <w:sz w:val="20"/>
          <w:szCs w:val="20"/>
        </w:rPr>
      </w:pPr>
      <w:r>
        <w:rPr>
          <w:rFonts w:ascii="Arial" w:eastAsia="Arial" w:hAnsi="Arial" w:cs="Arial"/>
          <w:sz w:val="20"/>
          <w:szCs w:val="20"/>
        </w:rPr>
        <w:t>KS3 Science, and Science for Common Entrance for year 8.</w:t>
      </w:r>
    </w:p>
    <w:p w14:paraId="6448ACCB" w14:textId="77777777" w:rsidR="00CD4182" w:rsidRDefault="00000000">
      <w:pPr>
        <w:ind w:left="-180" w:right="70"/>
        <w:rPr>
          <w:rFonts w:ascii="Arial" w:eastAsia="Arial" w:hAnsi="Arial" w:cs="Arial"/>
          <w:b/>
          <w:bCs/>
          <w:sz w:val="20"/>
          <w:szCs w:val="20"/>
        </w:rPr>
      </w:pPr>
      <w:r>
        <w:rPr>
          <w:rFonts w:ascii="Arial" w:eastAsia="Arial" w:hAnsi="Arial" w:cs="Arial"/>
          <w:b/>
          <w:bCs/>
          <w:sz w:val="20"/>
          <w:szCs w:val="20"/>
        </w:rPr>
        <w:t xml:space="preserve">Sept ‘22- Communications and Executive Assistant, Willy’s ACV, Little </w:t>
      </w:r>
      <w:proofErr w:type="spellStart"/>
      <w:r>
        <w:rPr>
          <w:rFonts w:ascii="Arial" w:eastAsia="Arial" w:hAnsi="Arial" w:cs="Arial"/>
          <w:b/>
          <w:bCs/>
          <w:sz w:val="20"/>
          <w:szCs w:val="20"/>
        </w:rPr>
        <w:t>Marcle</w:t>
      </w:r>
      <w:proofErr w:type="spellEnd"/>
      <w:r>
        <w:rPr>
          <w:rFonts w:ascii="Arial" w:eastAsia="Arial" w:hAnsi="Arial" w:cs="Arial"/>
          <w:b/>
          <w:bCs/>
          <w:sz w:val="20"/>
          <w:szCs w:val="20"/>
        </w:rPr>
        <w:t xml:space="preserve">, Ledbury </w:t>
      </w:r>
    </w:p>
    <w:p w14:paraId="5319D225" w14:textId="77777777" w:rsidR="00CD4182" w:rsidRDefault="00000000">
      <w:pPr>
        <w:ind w:left="-180" w:right="70"/>
        <w:rPr>
          <w:rFonts w:ascii="Arial" w:eastAsia="Arial" w:hAnsi="Arial" w:cs="Arial"/>
          <w:b/>
          <w:bCs/>
          <w:sz w:val="20"/>
          <w:szCs w:val="20"/>
        </w:rPr>
      </w:pPr>
      <w:r>
        <w:rPr>
          <w:rFonts w:ascii="Arial" w:eastAsia="Arial" w:hAnsi="Arial" w:cs="Arial"/>
          <w:b/>
          <w:bCs/>
          <w:sz w:val="20"/>
          <w:szCs w:val="20"/>
        </w:rPr>
        <w:t>Mar 23</w:t>
      </w:r>
    </w:p>
    <w:p w14:paraId="209FAC96" w14:textId="59F5B240" w:rsidR="00CD4182" w:rsidRDefault="00000000">
      <w:pPr>
        <w:numPr>
          <w:ilvl w:val="0"/>
          <w:numId w:val="2"/>
        </w:numPr>
        <w:rPr>
          <w:rFonts w:ascii="Arial" w:eastAsia="Arial" w:hAnsi="Arial" w:cs="Arial"/>
          <w:sz w:val="20"/>
          <w:szCs w:val="20"/>
        </w:rPr>
      </w:pPr>
      <w:r>
        <w:rPr>
          <w:rFonts w:ascii="Arial" w:eastAsia="Arial" w:hAnsi="Arial" w:cs="Arial"/>
          <w:sz w:val="20"/>
          <w:szCs w:val="20"/>
        </w:rPr>
        <w:t>Bridging the gap between the management and marketing department, sales, production and distribution</w:t>
      </w:r>
    </w:p>
    <w:p w14:paraId="28ACB37C" w14:textId="77777777" w:rsidR="00CD4182" w:rsidRDefault="00000000">
      <w:pPr>
        <w:numPr>
          <w:ilvl w:val="0"/>
          <w:numId w:val="2"/>
        </w:numPr>
        <w:rPr>
          <w:rFonts w:ascii="Arial" w:eastAsia="Arial" w:hAnsi="Arial" w:cs="Arial"/>
          <w:sz w:val="20"/>
          <w:szCs w:val="20"/>
        </w:rPr>
      </w:pPr>
      <w:r>
        <w:rPr>
          <w:rFonts w:ascii="Arial" w:eastAsia="Arial" w:hAnsi="Arial" w:cs="Arial"/>
          <w:sz w:val="20"/>
          <w:szCs w:val="20"/>
        </w:rPr>
        <w:t>Maintaining and upgrading VIP and national account lists, organising mail outs, meetings and gifting</w:t>
      </w:r>
    </w:p>
    <w:p w14:paraId="046E7058" w14:textId="77777777" w:rsidR="00CD4182" w:rsidRDefault="00000000">
      <w:pPr>
        <w:numPr>
          <w:ilvl w:val="0"/>
          <w:numId w:val="2"/>
        </w:numPr>
        <w:rPr>
          <w:rFonts w:ascii="Arial" w:eastAsia="Arial" w:hAnsi="Arial" w:cs="Arial"/>
          <w:sz w:val="20"/>
          <w:szCs w:val="20"/>
        </w:rPr>
      </w:pPr>
      <w:r>
        <w:rPr>
          <w:rFonts w:ascii="Arial" w:eastAsia="Arial" w:hAnsi="Arial" w:cs="Arial"/>
          <w:sz w:val="20"/>
          <w:szCs w:val="20"/>
        </w:rPr>
        <w:t>Researching prospects and making orders, P and L reports, liaising with marketing agencies.</w:t>
      </w:r>
    </w:p>
    <w:p w14:paraId="1BD8A0B6" w14:textId="77777777" w:rsidR="00CD4182" w:rsidRDefault="00000000">
      <w:pPr>
        <w:numPr>
          <w:ilvl w:val="0"/>
          <w:numId w:val="2"/>
        </w:numPr>
        <w:rPr>
          <w:rFonts w:ascii="Arial" w:eastAsia="Arial" w:hAnsi="Arial" w:cs="Arial"/>
          <w:sz w:val="20"/>
          <w:szCs w:val="20"/>
        </w:rPr>
      </w:pPr>
      <w:r>
        <w:rPr>
          <w:rFonts w:ascii="Arial" w:eastAsia="Arial" w:hAnsi="Arial" w:cs="Arial"/>
          <w:sz w:val="20"/>
          <w:szCs w:val="20"/>
        </w:rPr>
        <w:t>Emailing, calendars, aiding production of all marketing materials and labelling</w:t>
      </w:r>
    </w:p>
    <w:p w14:paraId="609A1732" w14:textId="77777777" w:rsidR="00CD4182" w:rsidRDefault="00000000">
      <w:pPr>
        <w:numPr>
          <w:ilvl w:val="0"/>
          <w:numId w:val="2"/>
        </w:numPr>
        <w:rPr>
          <w:rFonts w:ascii="Arial" w:eastAsia="Arial" w:hAnsi="Arial" w:cs="Arial"/>
          <w:sz w:val="20"/>
          <w:szCs w:val="20"/>
        </w:rPr>
      </w:pPr>
      <w:r>
        <w:rPr>
          <w:rFonts w:ascii="Arial" w:eastAsia="Arial" w:hAnsi="Arial" w:cs="Arial"/>
          <w:sz w:val="20"/>
          <w:szCs w:val="20"/>
        </w:rPr>
        <w:t>Dealing with complaints and compliance</w:t>
      </w:r>
    </w:p>
    <w:p w14:paraId="1278B208" w14:textId="77777777" w:rsidR="00CD4182" w:rsidRDefault="00000000">
      <w:pPr>
        <w:numPr>
          <w:ilvl w:val="0"/>
          <w:numId w:val="2"/>
        </w:numPr>
        <w:rPr>
          <w:rFonts w:ascii="Arial" w:eastAsia="Arial" w:hAnsi="Arial" w:cs="Arial"/>
          <w:sz w:val="20"/>
          <w:szCs w:val="20"/>
        </w:rPr>
      </w:pPr>
      <w:r>
        <w:rPr>
          <w:rFonts w:ascii="Arial" w:eastAsia="Arial" w:hAnsi="Arial" w:cs="Arial"/>
          <w:sz w:val="20"/>
          <w:szCs w:val="20"/>
        </w:rPr>
        <w:t>Delegation of tasks and instructions, recruitment and on boarding of new staff.</w:t>
      </w:r>
    </w:p>
    <w:p w14:paraId="3B52A0B8" w14:textId="77777777" w:rsidR="00CD4182" w:rsidRDefault="00000000">
      <w:pPr>
        <w:numPr>
          <w:ilvl w:val="0"/>
          <w:numId w:val="2"/>
        </w:numPr>
        <w:rPr>
          <w:rFonts w:ascii="Arial" w:eastAsia="Arial" w:hAnsi="Arial" w:cs="Arial"/>
          <w:sz w:val="20"/>
          <w:szCs w:val="20"/>
        </w:rPr>
      </w:pPr>
      <w:r>
        <w:rPr>
          <w:rFonts w:ascii="Arial" w:eastAsia="Arial" w:hAnsi="Arial" w:cs="Arial"/>
          <w:sz w:val="20"/>
          <w:szCs w:val="20"/>
        </w:rPr>
        <w:t>Researching recipes, providing scientifically referenced material to back up market claims, generating social content, including setting up media rooms for photography and podcasting.</w:t>
      </w:r>
    </w:p>
    <w:p w14:paraId="6BEC7514" w14:textId="77777777" w:rsidR="00CD4182" w:rsidRDefault="00CD4182">
      <w:pPr>
        <w:ind w:left="-180" w:right="70"/>
        <w:rPr>
          <w:rFonts w:ascii="Arial" w:eastAsia="Arial" w:hAnsi="Arial" w:cs="Arial"/>
          <w:b/>
          <w:bCs/>
          <w:sz w:val="20"/>
          <w:szCs w:val="20"/>
        </w:rPr>
      </w:pPr>
    </w:p>
    <w:p w14:paraId="69546FFB" w14:textId="77777777" w:rsidR="00CD4182" w:rsidRDefault="00000000">
      <w:pPr>
        <w:ind w:left="-180" w:right="70"/>
        <w:rPr>
          <w:rFonts w:ascii="Arial" w:eastAsia="Arial" w:hAnsi="Arial" w:cs="Arial"/>
          <w:b/>
          <w:bCs/>
          <w:sz w:val="20"/>
          <w:szCs w:val="20"/>
        </w:rPr>
      </w:pPr>
      <w:r>
        <w:rPr>
          <w:rFonts w:ascii="Arial" w:eastAsia="Arial" w:hAnsi="Arial" w:cs="Arial"/>
          <w:b/>
          <w:bCs/>
          <w:sz w:val="20"/>
          <w:szCs w:val="20"/>
        </w:rPr>
        <w:lastRenderedPageBreak/>
        <w:t xml:space="preserve">Aug ‘18 – Assistant Marketing Analyst, Freelance Copywriter and Editor, Private Tutor and Assistant Pony Club Sep ‘22            Coach  </w:t>
      </w:r>
    </w:p>
    <w:p w14:paraId="6758E9CA" w14:textId="77777777" w:rsidR="00CD4182" w:rsidRDefault="00000000">
      <w:pPr>
        <w:numPr>
          <w:ilvl w:val="0"/>
          <w:numId w:val="4"/>
        </w:numPr>
        <w:ind w:left="709" w:right="70"/>
        <w:rPr>
          <w:rFonts w:ascii="Arial" w:eastAsia="Arial" w:hAnsi="Arial" w:cs="Arial"/>
          <w:sz w:val="20"/>
          <w:szCs w:val="20"/>
        </w:rPr>
      </w:pPr>
      <w:r>
        <w:rPr>
          <w:rFonts w:ascii="Arial" w:eastAsia="Arial" w:hAnsi="Arial" w:cs="Arial"/>
          <w:sz w:val="20"/>
          <w:szCs w:val="20"/>
        </w:rPr>
        <w:t>Designing my teaching to individual student’s needs.</w:t>
      </w:r>
    </w:p>
    <w:p w14:paraId="590DE304" w14:textId="77777777" w:rsidR="00CD4182" w:rsidRDefault="00000000">
      <w:pPr>
        <w:numPr>
          <w:ilvl w:val="0"/>
          <w:numId w:val="4"/>
        </w:numPr>
        <w:ind w:left="709" w:right="70"/>
        <w:rPr>
          <w:rFonts w:ascii="Arial" w:eastAsia="Arial" w:hAnsi="Arial" w:cs="Arial"/>
          <w:sz w:val="20"/>
          <w:szCs w:val="20"/>
        </w:rPr>
      </w:pPr>
      <w:r>
        <w:rPr>
          <w:rFonts w:ascii="Arial" w:eastAsia="Arial" w:hAnsi="Arial" w:cs="Arial"/>
          <w:sz w:val="20"/>
          <w:szCs w:val="20"/>
        </w:rPr>
        <w:t>Exam preparation, extra support, homework help, working through problem areas of curriculum and coursework.</w:t>
      </w:r>
    </w:p>
    <w:p w14:paraId="04CAFB3B" w14:textId="1EDC6A2A" w:rsidR="00CD4182" w:rsidRDefault="00000000">
      <w:pPr>
        <w:numPr>
          <w:ilvl w:val="0"/>
          <w:numId w:val="4"/>
        </w:numPr>
        <w:ind w:left="709" w:right="70"/>
        <w:rPr>
          <w:rFonts w:ascii="Arial" w:eastAsia="Arial" w:hAnsi="Arial" w:cs="Arial"/>
          <w:sz w:val="20"/>
          <w:szCs w:val="20"/>
        </w:rPr>
      </w:pPr>
      <w:r>
        <w:rPr>
          <w:rFonts w:ascii="Arial" w:eastAsia="Arial" w:hAnsi="Arial" w:cs="Arial"/>
          <w:sz w:val="20"/>
          <w:szCs w:val="20"/>
        </w:rPr>
        <w:t>Biology IGCSE, IBDP, IBMYP, GCSE, Science (KS2,3 +4, CE), Maths (KS2 +</w:t>
      </w:r>
      <w:proofErr w:type="gramStart"/>
      <w:r>
        <w:rPr>
          <w:rFonts w:ascii="Arial" w:eastAsia="Arial" w:hAnsi="Arial" w:cs="Arial"/>
          <w:sz w:val="20"/>
          <w:szCs w:val="20"/>
        </w:rPr>
        <w:t>3)and</w:t>
      </w:r>
      <w:proofErr w:type="gramEnd"/>
      <w:r>
        <w:rPr>
          <w:rFonts w:ascii="Arial" w:eastAsia="Arial" w:hAnsi="Arial" w:cs="Arial"/>
          <w:sz w:val="20"/>
          <w:szCs w:val="20"/>
        </w:rPr>
        <w:t xml:space="preserve"> English (KS2) support,     </w:t>
      </w:r>
      <w:r>
        <w:rPr>
          <w:rFonts w:ascii="Arial" w:eastAsia="Arial" w:hAnsi="Arial" w:cs="Arial"/>
          <w:sz w:val="20"/>
          <w:szCs w:val="20"/>
        </w:rPr>
        <w:tab/>
        <w:t xml:space="preserve">dyscalculia and </w:t>
      </w:r>
      <w:r w:rsidR="0006297F">
        <w:rPr>
          <w:rFonts w:ascii="Arial" w:eastAsia="Arial" w:hAnsi="Arial" w:cs="Arial"/>
          <w:sz w:val="20"/>
          <w:szCs w:val="20"/>
        </w:rPr>
        <w:t>dyslexia</w:t>
      </w:r>
      <w:r>
        <w:rPr>
          <w:rFonts w:ascii="Arial" w:eastAsia="Arial" w:hAnsi="Arial" w:cs="Arial"/>
          <w:sz w:val="20"/>
          <w:szCs w:val="20"/>
        </w:rPr>
        <w:t xml:space="preserve"> support using multiple models.</w:t>
      </w:r>
    </w:p>
    <w:p w14:paraId="7A14B3B0" w14:textId="77777777" w:rsidR="00CD4182" w:rsidRDefault="00000000">
      <w:pPr>
        <w:numPr>
          <w:ilvl w:val="0"/>
          <w:numId w:val="4"/>
        </w:numPr>
        <w:pBdr>
          <w:top w:val="nil"/>
          <w:left w:val="nil"/>
          <w:bottom w:val="nil"/>
          <w:right w:val="nil"/>
          <w:between w:val="nil"/>
        </w:pBdr>
        <w:ind w:left="709" w:right="70"/>
        <w:rPr>
          <w:rFonts w:ascii="Arial" w:eastAsia="Arial" w:hAnsi="Arial" w:cs="Arial"/>
          <w:color w:val="000000"/>
          <w:sz w:val="20"/>
          <w:szCs w:val="20"/>
        </w:rPr>
      </w:pPr>
      <w:r>
        <w:rPr>
          <w:rFonts w:ascii="Arial" w:eastAsia="Arial" w:hAnsi="Arial" w:cs="Arial"/>
          <w:color w:val="000000"/>
          <w:sz w:val="20"/>
          <w:szCs w:val="20"/>
        </w:rPr>
        <w:t xml:space="preserve">Editing </w:t>
      </w:r>
      <w:r>
        <w:rPr>
          <w:rFonts w:ascii="Arial" w:eastAsia="Arial" w:hAnsi="Arial" w:cs="Arial"/>
          <w:sz w:val="20"/>
          <w:szCs w:val="20"/>
        </w:rPr>
        <w:t>correspondence</w:t>
      </w:r>
      <w:r>
        <w:rPr>
          <w:rFonts w:ascii="Arial" w:eastAsia="Arial" w:hAnsi="Arial" w:cs="Arial"/>
          <w:color w:val="000000"/>
          <w:sz w:val="20"/>
          <w:szCs w:val="20"/>
        </w:rPr>
        <w:t xml:space="preserve">, web content and writing copy for website </w:t>
      </w:r>
      <w:r>
        <w:rPr>
          <w:rFonts w:ascii="Arial" w:eastAsia="Arial" w:hAnsi="Arial" w:cs="Arial"/>
          <w:sz w:val="20"/>
          <w:szCs w:val="20"/>
        </w:rPr>
        <w:t>and prestige property brochures for Andrew Grant Estate Agents.</w:t>
      </w:r>
    </w:p>
    <w:p w14:paraId="073E5C0E" w14:textId="77777777" w:rsidR="00CD4182" w:rsidRDefault="00000000">
      <w:pPr>
        <w:numPr>
          <w:ilvl w:val="0"/>
          <w:numId w:val="4"/>
        </w:numPr>
        <w:pBdr>
          <w:top w:val="nil"/>
          <w:left w:val="nil"/>
          <w:bottom w:val="nil"/>
          <w:right w:val="nil"/>
          <w:between w:val="nil"/>
        </w:pBdr>
        <w:ind w:left="709" w:right="70"/>
        <w:rPr>
          <w:rFonts w:ascii="Arial" w:eastAsia="Arial" w:hAnsi="Arial" w:cs="Arial"/>
          <w:sz w:val="20"/>
          <w:szCs w:val="20"/>
        </w:rPr>
      </w:pPr>
      <w:r>
        <w:rPr>
          <w:rFonts w:ascii="Arial" w:eastAsia="Arial" w:hAnsi="Arial" w:cs="Arial"/>
          <w:sz w:val="20"/>
          <w:szCs w:val="20"/>
        </w:rPr>
        <w:t>Data analysis for targeted and blanket marketing campaigns across the West Midlands for Andrew Grant Estate agents.</w:t>
      </w:r>
    </w:p>
    <w:p w14:paraId="7E5E34F6" w14:textId="77777777" w:rsidR="00CD4182" w:rsidRDefault="00000000">
      <w:pPr>
        <w:numPr>
          <w:ilvl w:val="0"/>
          <w:numId w:val="4"/>
        </w:numPr>
        <w:pBdr>
          <w:top w:val="nil"/>
          <w:left w:val="nil"/>
          <w:bottom w:val="nil"/>
          <w:right w:val="nil"/>
          <w:between w:val="nil"/>
        </w:pBdr>
        <w:ind w:left="709" w:right="70"/>
        <w:rPr>
          <w:rFonts w:ascii="Arial" w:eastAsia="Arial" w:hAnsi="Arial" w:cs="Arial"/>
          <w:sz w:val="20"/>
          <w:szCs w:val="20"/>
        </w:rPr>
      </w:pPr>
      <w:r>
        <w:rPr>
          <w:rFonts w:ascii="Arial" w:eastAsia="Arial" w:hAnsi="Arial" w:cs="Arial"/>
          <w:sz w:val="20"/>
          <w:szCs w:val="20"/>
        </w:rPr>
        <w:t>Analysing PPC Data from Campaigns using Google Analytics (UA and G4), Google Ads, Google Search Console.</w:t>
      </w:r>
    </w:p>
    <w:p w14:paraId="7F22C430" w14:textId="77777777" w:rsidR="00CD4182" w:rsidRDefault="00000000">
      <w:pPr>
        <w:numPr>
          <w:ilvl w:val="0"/>
          <w:numId w:val="4"/>
        </w:numPr>
        <w:pBdr>
          <w:top w:val="nil"/>
          <w:left w:val="nil"/>
          <w:bottom w:val="nil"/>
          <w:right w:val="nil"/>
          <w:between w:val="nil"/>
        </w:pBdr>
        <w:ind w:left="709" w:right="70"/>
        <w:rPr>
          <w:rFonts w:ascii="Arial" w:eastAsia="Arial" w:hAnsi="Arial" w:cs="Arial"/>
          <w:sz w:val="20"/>
          <w:szCs w:val="20"/>
        </w:rPr>
      </w:pPr>
      <w:r>
        <w:rPr>
          <w:rFonts w:ascii="Arial" w:eastAsia="Arial" w:hAnsi="Arial" w:cs="Arial"/>
          <w:sz w:val="20"/>
          <w:szCs w:val="20"/>
        </w:rPr>
        <w:t xml:space="preserve">Writing </w:t>
      </w:r>
      <w:proofErr w:type="spellStart"/>
      <w:r>
        <w:rPr>
          <w:rFonts w:ascii="Arial" w:eastAsia="Arial" w:hAnsi="Arial" w:cs="Arial"/>
          <w:sz w:val="20"/>
          <w:szCs w:val="20"/>
        </w:rPr>
        <w:t>MetaData</w:t>
      </w:r>
      <w:proofErr w:type="spellEnd"/>
      <w:r>
        <w:rPr>
          <w:rFonts w:ascii="Arial" w:eastAsia="Arial" w:hAnsi="Arial" w:cs="Arial"/>
          <w:sz w:val="20"/>
          <w:szCs w:val="20"/>
        </w:rPr>
        <w:t xml:space="preserve"> descriptions for SEO of the Andrew Grant website.</w:t>
      </w:r>
    </w:p>
    <w:p w14:paraId="73CD6B55" w14:textId="77777777" w:rsidR="00CD4182" w:rsidRDefault="00000000">
      <w:pPr>
        <w:numPr>
          <w:ilvl w:val="0"/>
          <w:numId w:val="4"/>
        </w:numPr>
        <w:pBdr>
          <w:top w:val="nil"/>
          <w:left w:val="nil"/>
          <w:bottom w:val="nil"/>
          <w:right w:val="nil"/>
          <w:between w:val="nil"/>
        </w:pBdr>
        <w:ind w:left="709" w:right="70"/>
        <w:rPr>
          <w:rFonts w:ascii="Arial" w:eastAsia="Arial" w:hAnsi="Arial" w:cs="Arial"/>
          <w:sz w:val="20"/>
          <w:szCs w:val="20"/>
        </w:rPr>
      </w:pPr>
      <w:r>
        <w:rPr>
          <w:rFonts w:ascii="Arial" w:eastAsia="Arial" w:hAnsi="Arial" w:cs="Arial"/>
          <w:sz w:val="20"/>
          <w:szCs w:val="20"/>
        </w:rPr>
        <w:t>Analysing lead data to determine quality.</w:t>
      </w:r>
    </w:p>
    <w:p w14:paraId="2A9B8C7F" w14:textId="77777777" w:rsidR="00CD4182" w:rsidRDefault="00000000">
      <w:pPr>
        <w:numPr>
          <w:ilvl w:val="0"/>
          <w:numId w:val="4"/>
        </w:numPr>
        <w:pBdr>
          <w:top w:val="nil"/>
          <w:left w:val="nil"/>
          <w:bottom w:val="nil"/>
          <w:right w:val="nil"/>
          <w:between w:val="nil"/>
        </w:pBdr>
        <w:ind w:left="709" w:right="70"/>
        <w:rPr>
          <w:rFonts w:ascii="Arial" w:eastAsia="Arial" w:hAnsi="Arial" w:cs="Arial"/>
          <w:sz w:val="20"/>
          <w:szCs w:val="20"/>
        </w:rPr>
      </w:pPr>
      <w:r>
        <w:rPr>
          <w:rFonts w:ascii="Arial" w:eastAsia="Arial" w:hAnsi="Arial" w:cs="Arial"/>
          <w:sz w:val="20"/>
          <w:szCs w:val="20"/>
        </w:rPr>
        <w:t>Managing Google Business Profiles.</w:t>
      </w:r>
    </w:p>
    <w:p w14:paraId="2C69BE47" w14:textId="77777777" w:rsidR="00CD4182" w:rsidRDefault="00000000">
      <w:pPr>
        <w:numPr>
          <w:ilvl w:val="0"/>
          <w:numId w:val="4"/>
        </w:numPr>
        <w:pBdr>
          <w:top w:val="nil"/>
          <w:left w:val="nil"/>
          <w:bottom w:val="nil"/>
          <w:right w:val="nil"/>
          <w:between w:val="nil"/>
        </w:pBdr>
        <w:ind w:left="709" w:right="70"/>
        <w:rPr>
          <w:rFonts w:ascii="Arial" w:eastAsia="Arial" w:hAnsi="Arial" w:cs="Arial"/>
          <w:sz w:val="20"/>
          <w:szCs w:val="20"/>
        </w:rPr>
      </w:pPr>
      <w:r>
        <w:rPr>
          <w:rFonts w:ascii="Arial" w:eastAsia="Arial" w:hAnsi="Arial" w:cs="Arial"/>
          <w:sz w:val="20"/>
          <w:szCs w:val="20"/>
        </w:rPr>
        <w:t>Recording financial details and managing all campaign budgets.</w:t>
      </w:r>
    </w:p>
    <w:p w14:paraId="6FB570F9" w14:textId="77777777" w:rsidR="00CD4182" w:rsidRDefault="00000000">
      <w:pPr>
        <w:numPr>
          <w:ilvl w:val="0"/>
          <w:numId w:val="4"/>
        </w:numPr>
        <w:pBdr>
          <w:top w:val="nil"/>
          <w:left w:val="nil"/>
          <w:bottom w:val="nil"/>
          <w:right w:val="nil"/>
          <w:between w:val="nil"/>
        </w:pBdr>
        <w:ind w:left="709" w:right="70"/>
        <w:rPr>
          <w:rFonts w:ascii="Arial" w:eastAsia="Arial" w:hAnsi="Arial" w:cs="Arial"/>
          <w:sz w:val="20"/>
          <w:szCs w:val="20"/>
        </w:rPr>
      </w:pPr>
      <w:r>
        <w:rPr>
          <w:rFonts w:ascii="Arial" w:eastAsia="Arial" w:hAnsi="Arial" w:cs="Arial"/>
          <w:sz w:val="20"/>
          <w:szCs w:val="20"/>
        </w:rPr>
        <w:t xml:space="preserve">Forming an operations bridge between marketing consultancy firm </w:t>
      </w:r>
      <w:proofErr w:type="spellStart"/>
      <w:r>
        <w:rPr>
          <w:rFonts w:ascii="Arial" w:eastAsia="Arial" w:hAnsi="Arial" w:cs="Arial"/>
          <w:sz w:val="20"/>
          <w:szCs w:val="20"/>
        </w:rPr>
        <w:t>Tios</w:t>
      </w:r>
      <w:proofErr w:type="spellEnd"/>
      <w:r>
        <w:rPr>
          <w:rFonts w:ascii="Arial" w:eastAsia="Arial" w:hAnsi="Arial" w:cs="Arial"/>
          <w:sz w:val="20"/>
          <w:szCs w:val="20"/>
        </w:rPr>
        <w:t xml:space="preserve"> Systems and Andrew Grant estate agents.</w:t>
      </w:r>
    </w:p>
    <w:p w14:paraId="1EBBEFBA" w14:textId="77777777" w:rsidR="00CD4182" w:rsidRDefault="00000000">
      <w:pPr>
        <w:numPr>
          <w:ilvl w:val="0"/>
          <w:numId w:val="4"/>
        </w:numPr>
        <w:pBdr>
          <w:top w:val="nil"/>
          <w:left w:val="nil"/>
          <w:bottom w:val="nil"/>
          <w:right w:val="nil"/>
          <w:between w:val="nil"/>
        </w:pBdr>
        <w:ind w:left="709" w:right="70"/>
        <w:rPr>
          <w:rFonts w:ascii="Arial" w:eastAsia="Arial" w:hAnsi="Arial" w:cs="Arial"/>
          <w:color w:val="000000"/>
          <w:sz w:val="20"/>
          <w:szCs w:val="20"/>
        </w:rPr>
      </w:pPr>
      <w:r>
        <w:rPr>
          <w:rFonts w:ascii="Arial" w:eastAsia="Arial" w:hAnsi="Arial" w:cs="Arial"/>
          <w:color w:val="000000"/>
          <w:sz w:val="20"/>
          <w:szCs w:val="20"/>
        </w:rPr>
        <w:t xml:space="preserve">Assisting </w:t>
      </w:r>
      <w:proofErr w:type="gramStart"/>
      <w:r>
        <w:rPr>
          <w:rFonts w:ascii="Arial" w:eastAsia="Arial" w:hAnsi="Arial" w:cs="Arial"/>
          <w:color w:val="000000"/>
          <w:sz w:val="20"/>
          <w:szCs w:val="20"/>
        </w:rPr>
        <w:t>CEO’s</w:t>
      </w:r>
      <w:proofErr w:type="gramEnd"/>
      <w:r>
        <w:rPr>
          <w:rFonts w:ascii="Arial" w:eastAsia="Arial" w:hAnsi="Arial" w:cs="Arial"/>
          <w:color w:val="000000"/>
          <w:sz w:val="20"/>
          <w:szCs w:val="20"/>
        </w:rPr>
        <w:t xml:space="preserve"> of both companies to ensure smooth operating and communications between both companies and ensuring that plans made in meeting got actioned.</w:t>
      </w:r>
    </w:p>
    <w:p w14:paraId="2AE8825F" w14:textId="77777777" w:rsidR="00CD4182" w:rsidRDefault="00000000">
      <w:pPr>
        <w:numPr>
          <w:ilvl w:val="0"/>
          <w:numId w:val="4"/>
        </w:numPr>
        <w:pBdr>
          <w:top w:val="nil"/>
          <w:left w:val="nil"/>
          <w:bottom w:val="nil"/>
          <w:right w:val="nil"/>
          <w:between w:val="nil"/>
        </w:pBdr>
        <w:ind w:left="709" w:right="70" w:hanging="425"/>
        <w:rPr>
          <w:rFonts w:ascii="Arial" w:eastAsia="Arial" w:hAnsi="Arial" w:cs="Arial"/>
          <w:sz w:val="20"/>
          <w:szCs w:val="20"/>
        </w:rPr>
      </w:pPr>
      <w:r>
        <w:rPr>
          <w:rFonts w:ascii="Arial" w:eastAsia="Arial" w:hAnsi="Arial" w:cs="Arial"/>
          <w:sz w:val="20"/>
          <w:szCs w:val="20"/>
        </w:rPr>
        <w:t>Constant liaisons with agents regarding customer care and sales progression.</w:t>
      </w:r>
    </w:p>
    <w:p w14:paraId="34DE3B26" w14:textId="77777777" w:rsidR="00CD4182" w:rsidRDefault="00000000">
      <w:pPr>
        <w:numPr>
          <w:ilvl w:val="0"/>
          <w:numId w:val="4"/>
        </w:numPr>
        <w:pBdr>
          <w:top w:val="nil"/>
          <w:left w:val="nil"/>
          <w:bottom w:val="nil"/>
          <w:right w:val="nil"/>
          <w:between w:val="nil"/>
        </w:pBdr>
        <w:ind w:left="709" w:right="70" w:hanging="425"/>
        <w:rPr>
          <w:rFonts w:ascii="Arial" w:eastAsia="Arial" w:hAnsi="Arial" w:cs="Arial"/>
          <w:sz w:val="20"/>
          <w:szCs w:val="20"/>
        </w:rPr>
      </w:pPr>
      <w:r>
        <w:rPr>
          <w:rFonts w:ascii="Arial" w:eastAsia="Arial" w:hAnsi="Arial" w:cs="Arial"/>
          <w:sz w:val="20"/>
          <w:szCs w:val="20"/>
        </w:rPr>
        <w:t>Recruitment of new estate agents and customer care executives.</w:t>
      </w:r>
    </w:p>
    <w:p w14:paraId="4C8FE2F7" w14:textId="4E53BB1F" w:rsidR="00CD4182" w:rsidRDefault="00000000">
      <w:pPr>
        <w:numPr>
          <w:ilvl w:val="0"/>
          <w:numId w:val="4"/>
        </w:numPr>
        <w:pBdr>
          <w:top w:val="nil"/>
          <w:left w:val="nil"/>
          <w:bottom w:val="nil"/>
          <w:right w:val="nil"/>
          <w:between w:val="nil"/>
        </w:pBdr>
        <w:ind w:left="709" w:right="70" w:hanging="425"/>
        <w:rPr>
          <w:rFonts w:ascii="Arial" w:eastAsia="Arial" w:hAnsi="Arial" w:cs="Arial"/>
          <w:color w:val="000000"/>
          <w:sz w:val="20"/>
          <w:szCs w:val="20"/>
        </w:rPr>
      </w:pPr>
      <w:r>
        <w:rPr>
          <w:rFonts w:ascii="Arial" w:eastAsia="Arial" w:hAnsi="Arial" w:cs="Arial"/>
          <w:color w:val="000000"/>
          <w:sz w:val="20"/>
          <w:szCs w:val="20"/>
        </w:rPr>
        <w:t>Teaching horse healthcare and stable management and basic riding skills</w:t>
      </w:r>
      <w:r>
        <w:rPr>
          <w:rFonts w:ascii="Arial" w:eastAsia="Arial" w:hAnsi="Arial" w:cs="Arial"/>
          <w:sz w:val="20"/>
          <w:szCs w:val="20"/>
        </w:rPr>
        <w:t xml:space="preserve"> for the Pony </w:t>
      </w:r>
      <w:r w:rsidR="0006297F">
        <w:rPr>
          <w:rFonts w:ascii="Arial" w:eastAsia="Arial" w:hAnsi="Arial" w:cs="Arial"/>
          <w:sz w:val="20"/>
          <w:szCs w:val="20"/>
        </w:rPr>
        <w:t>Club and</w:t>
      </w:r>
      <w:r>
        <w:rPr>
          <w:rFonts w:ascii="Arial" w:eastAsia="Arial" w:hAnsi="Arial" w:cs="Arial"/>
          <w:sz w:val="20"/>
          <w:szCs w:val="20"/>
        </w:rPr>
        <w:t xml:space="preserve"> working through </w:t>
      </w:r>
      <w:proofErr w:type="gramStart"/>
      <w:r>
        <w:rPr>
          <w:rFonts w:ascii="Arial" w:eastAsia="Arial" w:hAnsi="Arial" w:cs="Arial"/>
          <w:sz w:val="20"/>
          <w:szCs w:val="20"/>
        </w:rPr>
        <w:t>skills based</w:t>
      </w:r>
      <w:proofErr w:type="gramEnd"/>
      <w:r>
        <w:rPr>
          <w:rFonts w:ascii="Arial" w:eastAsia="Arial" w:hAnsi="Arial" w:cs="Arial"/>
          <w:sz w:val="20"/>
          <w:szCs w:val="20"/>
        </w:rPr>
        <w:t xml:space="preserve"> assessments for the Pony Club Badges.</w:t>
      </w:r>
    </w:p>
    <w:p w14:paraId="4703067B" w14:textId="77777777" w:rsidR="00CD4182" w:rsidRDefault="00CD4182">
      <w:pPr>
        <w:pBdr>
          <w:top w:val="nil"/>
          <w:left w:val="nil"/>
          <w:bottom w:val="nil"/>
          <w:right w:val="nil"/>
          <w:between w:val="nil"/>
        </w:pBdr>
        <w:ind w:left="-142" w:right="70" w:hanging="425"/>
        <w:rPr>
          <w:rFonts w:ascii="Arial" w:eastAsia="Arial" w:hAnsi="Arial" w:cs="Arial"/>
          <w:sz w:val="20"/>
          <w:szCs w:val="20"/>
        </w:rPr>
      </w:pPr>
    </w:p>
    <w:p w14:paraId="5A1C73F9" w14:textId="77777777" w:rsidR="00CD4182" w:rsidRDefault="00000000">
      <w:pPr>
        <w:ind w:left="-142" w:right="70"/>
        <w:rPr>
          <w:rFonts w:ascii="Arial" w:eastAsia="Arial" w:hAnsi="Arial" w:cs="Arial"/>
          <w:sz w:val="20"/>
          <w:szCs w:val="20"/>
        </w:rPr>
      </w:pPr>
      <w:r>
        <w:rPr>
          <w:rFonts w:ascii="Arial" w:eastAsia="Arial" w:hAnsi="Arial" w:cs="Arial"/>
          <w:b/>
          <w:bCs/>
          <w:sz w:val="20"/>
          <w:szCs w:val="20"/>
        </w:rPr>
        <w:t>Aug ‘16– Ascot International School, Bangkok, Thailand</w:t>
      </w:r>
    </w:p>
    <w:p w14:paraId="109A08C0" w14:textId="77777777" w:rsidR="00CD4182" w:rsidRDefault="00000000">
      <w:pPr>
        <w:ind w:left="-142" w:right="70"/>
        <w:rPr>
          <w:rFonts w:ascii="Arial" w:eastAsia="Arial" w:hAnsi="Arial" w:cs="Arial"/>
          <w:sz w:val="20"/>
          <w:szCs w:val="20"/>
        </w:rPr>
      </w:pPr>
      <w:r>
        <w:rPr>
          <w:rFonts w:ascii="Arial" w:eastAsia="Arial" w:hAnsi="Arial" w:cs="Arial"/>
          <w:b/>
          <w:bCs/>
          <w:sz w:val="20"/>
          <w:szCs w:val="20"/>
        </w:rPr>
        <w:t>18            Head of Biology, Head of House, Teacher of Science, Environmental and Fieldwork Coordinator</w:t>
      </w:r>
    </w:p>
    <w:p w14:paraId="004E79CE" w14:textId="77777777" w:rsidR="00CD4182" w:rsidRDefault="00000000">
      <w:pPr>
        <w:numPr>
          <w:ilvl w:val="0"/>
          <w:numId w:val="4"/>
        </w:numPr>
        <w:ind w:left="709" w:right="70" w:hanging="425"/>
        <w:rPr>
          <w:rFonts w:ascii="Arial" w:eastAsia="Arial" w:hAnsi="Arial" w:cs="Arial"/>
          <w:sz w:val="20"/>
          <w:szCs w:val="20"/>
        </w:rPr>
      </w:pPr>
      <w:r>
        <w:rPr>
          <w:rFonts w:ascii="Arial" w:eastAsia="Arial" w:hAnsi="Arial" w:cs="Arial"/>
          <w:sz w:val="20"/>
          <w:szCs w:val="20"/>
        </w:rPr>
        <w:t>IB Diploma Category 1 Course, Discovery Bay, Hong Kong.</w:t>
      </w:r>
    </w:p>
    <w:p w14:paraId="5DA39552" w14:textId="77777777" w:rsidR="00CD4182" w:rsidRDefault="00000000">
      <w:pPr>
        <w:numPr>
          <w:ilvl w:val="0"/>
          <w:numId w:val="4"/>
        </w:numPr>
        <w:ind w:left="709" w:right="70" w:hanging="425"/>
        <w:rPr>
          <w:rFonts w:ascii="Arial" w:eastAsia="Arial" w:hAnsi="Arial" w:cs="Arial"/>
          <w:sz w:val="20"/>
          <w:szCs w:val="20"/>
        </w:rPr>
      </w:pPr>
      <w:r>
        <w:rPr>
          <w:rFonts w:ascii="Arial" w:eastAsia="Arial" w:hAnsi="Arial" w:cs="Arial"/>
          <w:sz w:val="20"/>
          <w:szCs w:val="20"/>
        </w:rPr>
        <w:t xml:space="preserve">All coordination, planning and delivery of IBDP Biology to mixed SL/AHL classes. </w:t>
      </w:r>
    </w:p>
    <w:p w14:paraId="67A4618D" w14:textId="77777777" w:rsidR="00CD4182" w:rsidRDefault="00000000">
      <w:pPr>
        <w:numPr>
          <w:ilvl w:val="0"/>
          <w:numId w:val="4"/>
        </w:numPr>
        <w:ind w:left="709" w:right="70" w:hanging="425"/>
        <w:rPr>
          <w:rFonts w:ascii="Arial" w:eastAsia="Arial" w:hAnsi="Arial" w:cs="Arial"/>
          <w:sz w:val="20"/>
          <w:szCs w:val="20"/>
        </w:rPr>
      </w:pPr>
      <w:r>
        <w:rPr>
          <w:rFonts w:ascii="Arial" w:eastAsia="Arial" w:hAnsi="Arial" w:cs="Arial"/>
          <w:sz w:val="20"/>
          <w:szCs w:val="20"/>
        </w:rPr>
        <w:t>Implementing the IBDP Biology curriculum from the ground up in a newly accredited school.</w:t>
      </w:r>
    </w:p>
    <w:p w14:paraId="283F42A1" w14:textId="77777777" w:rsidR="00CD4182" w:rsidRDefault="00000000">
      <w:pPr>
        <w:numPr>
          <w:ilvl w:val="0"/>
          <w:numId w:val="4"/>
        </w:numPr>
        <w:ind w:left="709" w:right="70" w:hanging="425"/>
        <w:rPr>
          <w:rFonts w:ascii="Arial" w:eastAsia="Arial" w:hAnsi="Arial" w:cs="Arial"/>
          <w:sz w:val="20"/>
          <w:szCs w:val="20"/>
        </w:rPr>
      </w:pPr>
      <w:r>
        <w:rPr>
          <w:rFonts w:ascii="Arial" w:eastAsia="Arial" w:hAnsi="Arial" w:cs="Arial"/>
          <w:sz w:val="20"/>
          <w:szCs w:val="20"/>
        </w:rPr>
        <w:t>EE supervisor to two students covering environmental and global studies.</w:t>
      </w:r>
    </w:p>
    <w:p w14:paraId="1DEBDD40" w14:textId="77777777" w:rsidR="00CD4182" w:rsidRDefault="00000000">
      <w:pPr>
        <w:numPr>
          <w:ilvl w:val="0"/>
          <w:numId w:val="4"/>
        </w:numPr>
        <w:ind w:left="709" w:right="70" w:hanging="425"/>
        <w:rPr>
          <w:rFonts w:ascii="Arial" w:eastAsia="Arial" w:hAnsi="Arial" w:cs="Arial"/>
          <w:sz w:val="20"/>
          <w:szCs w:val="20"/>
        </w:rPr>
      </w:pPr>
      <w:r>
        <w:rPr>
          <w:rFonts w:ascii="Arial" w:eastAsia="Arial" w:hAnsi="Arial" w:cs="Arial"/>
          <w:sz w:val="20"/>
          <w:szCs w:val="20"/>
        </w:rPr>
        <w:t>Co-ordinating, planning and delivering IGCSE Biology (CIE), for the first time in the school.</w:t>
      </w:r>
    </w:p>
    <w:p w14:paraId="7C93B404" w14:textId="77777777" w:rsidR="00CD4182" w:rsidRDefault="00000000">
      <w:pPr>
        <w:numPr>
          <w:ilvl w:val="0"/>
          <w:numId w:val="4"/>
        </w:numPr>
        <w:ind w:left="709" w:right="70" w:hanging="425"/>
        <w:rPr>
          <w:rFonts w:ascii="Arial" w:eastAsia="Arial" w:hAnsi="Arial" w:cs="Arial"/>
          <w:sz w:val="20"/>
          <w:szCs w:val="20"/>
        </w:rPr>
      </w:pPr>
      <w:r>
        <w:rPr>
          <w:rFonts w:ascii="Arial" w:eastAsia="Arial" w:hAnsi="Arial" w:cs="Arial"/>
          <w:sz w:val="20"/>
          <w:szCs w:val="20"/>
        </w:rPr>
        <w:t>Teaching Coordinated Science IGCSE (CIE) and KS3 Science, producing suitably rigorous assessments and communicating progress to parents of all students.</w:t>
      </w:r>
    </w:p>
    <w:p w14:paraId="496E0081" w14:textId="77777777" w:rsidR="00CD4182" w:rsidRDefault="00000000">
      <w:pPr>
        <w:numPr>
          <w:ilvl w:val="0"/>
          <w:numId w:val="4"/>
        </w:numPr>
        <w:ind w:left="709" w:right="70" w:hanging="425"/>
        <w:rPr>
          <w:rFonts w:ascii="Arial" w:eastAsia="Arial" w:hAnsi="Arial" w:cs="Arial"/>
          <w:sz w:val="20"/>
          <w:szCs w:val="20"/>
        </w:rPr>
      </w:pPr>
      <w:r>
        <w:rPr>
          <w:rFonts w:ascii="Arial" w:eastAsia="Arial" w:hAnsi="Arial" w:cs="Arial"/>
          <w:sz w:val="20"/>
          <w:szCs w:val="20"/>
        </w:rPr>
        <w:t>Pastoral duties have involved being a Year 8 Form Tutor and Head of House, helping to engage students in the planning and participation of many house competitions and activities, including mentoring programmes and target setting.  Dealing appropriately with rewards and sanctions and parental communications.</w:t>
      </w:r>
    </w:p>
    <w:p w14:paraId="1C1622DE" w14:textId="77777777" w:rsidR="00CD4182" w:rsidRDefault="00000000">
      <w:pPr>
        <w:numPr>
          <w:ilvl w:val="0"/>
          <w:numId w:val="4"/>
        </w:numPr>
        <w:ind w:left="709" w:right="70" w:hanging="425"/>
        <w:rPr>
          <w:rFonts w:ascii="Arial" w:eastAsia="Arial" w:hAnsi="Arial" w:cs="Arial"/>
          <w:sz w:val="20"/>
          <w:szCs w:val="20"/>
        </w:rPr>
      </w:pPr>
      <w:r>
        <w:rPr>
          <w:rFonts w:ascii="Arial" w:eastAsia="Arial" w:hAnsi="Arial" w:cs="Arial"/>
          <w:sz w:val="20"/>
          <w:szCs w:val="20"/>
        </w:rPr>
        <w:t>Planning and implementing fieldwork opportunities for IBDP and IGCSE students.</w:t>
      </w:r>
    </w:p>
    <w:p w14:paraId="18445580" w14:textId="77777777" w:rsidR="00CD4182" w:rsidRDefault="00000000">
      <w:pPr>
        <w:numPr>
          <w:ilvl w:val="0"/>
          <w:numId w:val="4"/>
        </w:numPr>
        <w:ind w:left="709" w:right="70" w:hanging="425"/>
        <w:rPr>
          <w:rFonts w:ascii="Arial" w:eastAsia="Arial" w:hAnsi="Arial" w:cs="Arial"/>
          <w:sz w:val="20"/>
          <w:szCs w:val="20"/>
        </w:rPr>
      </w:pPr>
      <w:r>
        <w:rPr>
          <w:rFonts w:ascii="Arial" w:eastAsia="Arial" w:hAnsi="Arial" w:cs="Arial"/>
          <w:sz w:val="20"/>
          <w:szCs w:val="20"/>
        </w:rPr>
        <w:t>In charge of planning and writing an environmental policy for the school, raising awareness, creating and supporting an Eco-group to promote student centred environmental projects for the school community.</w:t>
      </w:r>
    </w:p>
    <w:p w14:paraId="1090C17B" w14:textId="77777777" w:rsidR="00CD4182" w:rsidRDefault="00CD4182">
      <w:pPr>
        <w:ind w:left="709" w:right="70" w:hanging="425"/>
        <w:rPr>
          <w:rFonts w:ascii="Arial" w:eastAsia="Arial" w:hAnsi="Arial" w:cs="Arial"/>
          <w:sz w:val="20"/>
          <w:szCs w:val="20"/>
        </w:rPr>
      </w:pPr>
    </w:p>
    <w:p w14:paraId="1C5B4515" w14:textId="77777777" w:rsidR="00CD4182" w:rsidRDefault="00000000">
      <w:pPr>
        <w:ind w:left="-142" w:right="70"/>
        <w:rPr>
          <w:rFonts w:ascii="Arial" w:eastAsia="Arial" w:hAnsi="Arial" w:cs="Arial"/>
          <w:sz w:val="20"/>
          <w:szCs w:val="20"/>
        </w:rPr>
      </w:pPr>
      <w:r>
        <w:rPr>
          <w:rFonts w:ascii="Arial" w:eastAsia="Arial" w:hAnsi="Arial" w:cs="Arial"/>
          <w:b/>
          <w:bCs/>
          <w:sz w:val="20"/>
          <w:szCs w:val="20"/>
        </w:rPr>
        <w:t>Jan ‘12</w:t>
      </w:r>
      <w:proofErr w:type="gramStart"/>
      <w:r>
        <w:rPr>
          <w:rFonts w:ascii="Arial" w:eastAsia="Arial" w:hAnsi="Arial" w:cs="Arial"/>
          <w:b/>
          <w:bCs/>
          <w:sz w:val="20"/>
          <w:szCs w:val="20"/>
        </w:rPr>
        <w:t>-  Harrow</w:t>
      </w:r>
      <w:proofErr w:type="gramEnd"/>
      <w:r>
        <w:rPr>
          <w:rFonts w:ascii="Arial" w:eastAsia="Arial" w:hAnsi="Arial" w:cs="Arial"/>
          <w:b/>
          <w:bCs/>
          <w:sz w:val="20"/>
          <w:szCs w:val="20"/>
        </w:rPr>
        <w:t xml:space="preserve"> International School, Bangkok, Thailand</w:t>
      </w:r>
    </w:p>
    <w:p w14:paraId="7475EF59" w14:textId="77777777" w:rsidR="00CD4182" w:rsidRDefault="00000000">
      <w:pPr>
        <w:ind w:left="-142" w:right="70"/>
        <w:rPr>
          <w:rFonts w:ascii="Arial" w:eastAsia="Arial" w:hAnsi="Arial" w:cs="Arial"/>
          <w:sz w:val="20"/>
          <w:szCs w:val="20"/>
        </w:rPr>
      </w:pPr>
      <w:r>
        <w:rPr>
          <w:rFonts w:ascii="Arial" w:eastAsia="Arial" w:hAnsi="Arial" w:cs="Arial"/>
          <w:b/>
          <w:bCs/>
          <w:sz w:val="20"/>
          <w:szCs w:val="20"/>
        </w:rPr>
        <w:t>Aug ‘15</w:t>
      </w:r>
      <w:r>
        <w:rPr>
          <w:rFonts w:ascii="Arial" w:eastAsia="Arial" w:hAnsi="Arial" w:cs="Arial"/>
          <w:sz w:val="20"/>
          <w:szCs w:val="20"/>
        </w:rPr>
        <w:t xml:space="preserve">   </w:t>
      </w:r>
      <w:r>
        <w:rPr>
          <w:rFonts w:ascii="Arial" w:eastAsia="Arial" w:hAnsi="Arial" w:cs="Arial"/>
          <w:b/>
          <w:bCs/>
          <w:color w:val="000000"/>
          <w:sz w:val="20"/>
          <w:szCs w:val="20"/>
        </w:rPr>
        <w:t>Sixth Form Tutor and Teacher of Biology</w:t>
      </w:r>
      <w:r>
        <w:rPr>
          <w:rFonts w:ascii="Arial" w:eastAsia="Arial" w:hAnsi="Arial" w:cs="Arial"/>
          <w:sz w:val="20"/>
          <w:szCs w:val="20"/>
        </w:rPr>
        <w:t xml:space="preserve">, </w:t>
      </w:r>
      <w:r>
        <w:rPr>
          <w:rFonts w:ascii="Arial" w:eastAsia="Arial" w:hAnsi="Arial" w:cs="Arial"/>
          <w:b/>
          <w:bCs/>
          <w:color w:val="000000"/>
          <w:sz w:val="20"/>
          <w:szCs w:val="20"/>
        </w:rPr>
        <w:t xml:space="preserve">Prep –Science </w:t>
      </w:r>
      <w:r>
        <w:rPr>
          <w:rFonts w:ascii="Arial" w:eastAsia="Arial" w:hAnsi="Arial" w:cs="Arial"/>
          <w:b/>
          <w:bCs/>
          <w:sz w:val="20"/>
          <w:szCs w:val="20"/>
        </w:rPr>
        <w:t>Coordinator</w:t>
      </w:r>
      <w:r>
        <w:rPr>
          <w:rFonts w:ascii="Arial" w:eastAsia="Arial" w:hAnsi="Arial" w:cs="Arial"/>
          <w:b/>
          <w:bCs/>
          <w:color w:val="000000"/>
          <w:sz w:val="20"/>
          <w:szCs w:val="20"/>
        </w:rPr>
        <w:t xml:space="preserve"> (IMYC and </w:t>
      </w:r>
      <w:proofErr w:type="spellStart"/>
      <w:r>
        <w:rPr>
          <w:rFonts w:ascii="Arial" w:eastAsia="Arial" w:hAnsi="Arial" w:cs="Arial"/>
          <w:b/>
          <w:bCs/>
          <w:color w:val="000000"/>
          <w:sz w:val="20"/>
          <w:szCs w:val="20"/>
        </w:rPr>
        <w:t>Keystage</w:t>
      </w:r>
      <w:proofErr w:type="spellEnd"/>
      <w:r>
        <w:rPr>
          <w:rFonts w:ascii="Arial" w:eastAsia="Arial" w:hAnsi="Arial" w:cs="Arial"/>
          <w:b/>
          <w:bCs/>
          <w:color w:val="000000"/>
          <w:sz w:val="20"/>
          <w:szCs w:val="20"/>
        </w:rPr>
        <w:t xml:space="preserve"> 3).</w:t>
      </w:r>
    </w:p>
    <w:p w14:paraId="6B6C166D" w14:textId="77777777" w:rsidR="00CD4182" w:rsidRDefault="00000000">
      <w:pPr>
        <w:numPr>
          <w:ilvl w:val="0"/>
          <w:numId w:val="4"/>
        </w:numPr>
        <w:pBdr>
          <w:top w:val="nil"/>
          <w:left w:val="nil"/>
          <w:bottom w:val="nil"/>
          <w:right w:val="nil"/>
          <w:between w:val="nil"/>
        </w:pBdr>
        <w:ind w:left="709" w:right="70" w:hanging="425"/>
        <w:jc w:val="both"/>
        <w:rPr>
          <w:rFonts w:ascii="Arial" w:eastAsia="Arial" w:hAnsi="Arial" w:cs="Arial"/>
          <w:color w:val="000000"/>
          <w:sz w:val="20"/>
          <w:szCs w:val="20"/>
        </w:rPr>
      </w:pPr>
      <w:r>
        <w:rPr>
          <w:rFonts w:ascii="Arial" w:eastAsia="Arial" w:hAnsi="Arial" w:cs="Arial"/>
          <w:color w:val="000000"/>
          <w:sz w:val="20"/>
          <w:szCs w:val="20"/>
        </w:rPr>
        <w:t xml:space="preserve">Responsible for the education of Students from </w:t>
      </w:r>
      <w:proofErr w:type="spellStart"/>
      <w:r>
        <w:rPr>
          <w:rFonts w:ascii="Arial" w:eastAsia="Arial" w:hAnsi="Arial" w:cs="Arial"/>
          <w:color w:val="000000"/>
          <w:sz w:val="20"/>
          <w:szCs w:val="20"/>
        </w:rPr>
        <w:t>Keystage</w:t>
      </w:r>
      <w:proofErr w:type="spellEnd"/>
      <w:r>
        <w:rPr>
          <w:rFonts w:ascii="Arial" w:eastAsia="Arial" w:hAnsi="Arial" w:cs="Arial"/>
          <w:color w:val="000000"/>
          <w:sz w:val="20"/>
          <w:szCs w:val="20"/>
        </w:rPr>
        <w:t xml:space="preserve"> 3, IGCSE Biology (CIE), AS and A2 Biology (AQA) (year 6-13).  Pastoral duties included being a Year 7, 11 and 12 form </w:t>
      </w:r>
      <w:proofErr w:type="gramStart"/>
      <w:r>
        <w:rPr>
          <w:rFonts w:ascii="Arial" w:eastAsia="Arial" w:hAnsi="Arial" w:cs="Arial"/>
          <w:color w:val="000000"/>
          <w:sz w:val="20"/>
          <w:szCs w:val="20"/>
        </w:rPr>
        <w:t>tutor</w:t>
      </w:r>
      <w:proofErr w:type="gramEnd"/>
      <w:r>
        <w:rPr>
          <w:rFonts w:ascii="Arial" w:eastAsia="Arial" w:hAnsi="Arial" w:cs="Arial"/>
          <w:color w:val="000000"/>
          <w:sz w:val="20"/>
          <w:szCs w:val="20"/>
        </w:rPr>
        <w:t>.</w:t>
      </w:r>
    </w:p>
    <w:p w14:paraId="2CA53F6C" w14:textId="77777777" w:rsidR="00CD4182" w:rsidRDefault="00000000">
      <w:pPr>
        <w:numPr>
          <w:ilvl w:val="0"/>
          <w:numId w:val="4"/>
        </w:numPr>
        <w:ind w:left="709" w:right="70" w:hanging="425"/>
        <w:rPr>
          <w:rFonts w:ascii="Arial" w:eastAsia="Arial" w:hAnsi="Arial" w:cs="Arial"/>
          <w:sz w:val="20"/>
          <w:szCs w:val="20"/>
        </w:rPr>
      </w:pPr>
      <w:r>
        <w:rPr>
          <w:rFonts w:ascii="Arial" w:eastAsia="Arial" w:hAnsi="Arial" w:cs="Arial"/>
          <w:sz w:val="20"/>
          <w:szCs w:val="20"/>
        </w:rPr>
        <w:t>Writing references for Sixth Form students for Higher Education in some of the top Universities across the globe.</w:t>
      </w:r>
    </w:p>
    <w:p w14:paraId="5A7ED465" w14:textId="77777777" w:rsidR="00CD4182" w:rsidRDefault="00000000">
      <w:pPr>
        <w:numPr>
          <w:ilvl w:val="0"/>
          <w:numId w:val="4"/>
        </w:numPr>
        <w:ind w:left="709" w:right="70" w:hanging="425"/>
        <w:rPr>
          <w:rFonts w:ascii="Arial" w:eastAsia="Arial" w:hAnsi="Arial" w:cs="Arial"/>
          <w:sz w:val="20"/>
          <w:szCs w:val="20"/>
        </w:rPr>
      </w:pPr>
      <w:r>
        <w:rPr>
          <w:rFonts w:ascii="Arial" w:eastAsia="Arial" w:hAnsi="Arial" w:cs="Arial"/>
          <w:sz w:val="20"/>
          <w:szCs w:val="20"/>
        </w:rPr>
        <w:t>Planning and organising Ecology trips for Year 10 and Year 13.</w:t>
      </w:r>
    </w:p>
    <w:p w14:paraId="4EA70F71" w14:textId="77777777" w:rsidR="00CD4182" w:rsidRDefault="00000000">
      <w:pPr>
        <w:numPr>
          <w:ilvl w:val="0"/>
          <w:numId w:val="4"/>
        </w:numPr>
        <w:ind w:left="709" w:right="70" w:hanging="425"/>
        <w:rPr>
          <w:rFonts w:ascii="Arial" w:eastAsia="Arial" w:hAnsi="Arial" w:cs="Arial"/>
          <w:sz w:val="20"/>
          <w:szCs w:val="20"/>
        </w:rPr>
      </w:pPr>
      <w:r>
        <w:rPr>
          <w:rFonts w:ascii="Arial" w:eastAsia="Arial" w:hAnsi="Arial" w:cs="Arial"/>
          <w:sz w:val="20"/>
          <w:szCs w:val="20"/>
        </w:rPr>
        <w:t>Responsible for the design, development and implementation of the new IMYC curriculum in Prep Science.</w:t>
      </w:r>
    </w:p>
    <w:p w14:paraId="7A083957" w14:textId="77777777" w:rsidR="00CD4182" w:rsidRDefault="00000000">
      <w:pPr>
        <w:numPr>
          <w:ilvl w:val="0"/>
          <w:numId w:val="4"/>
        </w:numPr>
        <w:ind w:left="709" w:right="70" w:hanging="425"/>
        <w:rPr>
          <w:rFonts w:ascii="Arial" w:eastAsia="Arial" w:hAnsi="Arial" w:cs="Arial"/>
          <w:sz w:val="20"/>
          <w:szCs w:val="20"/>
        </w:rPr>
      </w:pPr>
      <w:r>
        <w:rPr>
          <w:rFonts w:ascii="Arial" w:eastAsia="Arial" w:hAnsi="Arial" w:cs="Arial"/>
          <w:sz w:val="20"/>
          <w:szCs w:val="20"/>
        </w:rPr>
        <w:t>Responsible for the development and implementation of The Integrated Framework (T.I.F.) in Science in the Prep School.</w:t>
      </w:r>
    </w:p>
    <w:p w14:paraId="288CAFE6" w14:textId="77777777" w:rsidR="00CD4182" w:rsidRDefault="00000000">
      <w:pPr>
        <w:numPr>
          <w:ilvl w:val="0"/>
          <w:numId w:val="4"/>
        </w:numPr>
        <w:ind w:left="709" w:right="70" w:hanging="425"/>
        <w:rPr>
          <w:rFonts w:ascii="Arial" w:eastAsia="Arial" w:hAnsi="Arial" w:cs="Arial"/>
          <w:sz w:val="20"/>
          <w:szCs w:val="20"/>
        </w:rPr>
      </w:pPr>
      <w:r>
        <w:rPr>
          <w:rFonts w:ascii="Arial" w:eastAsia="Arial" w:hAnsi="Arial" w:cs="Arial"/>
          <w:sz w:val="20"/>
          <w:szCs w:val="20"/>
        </w:rPr>
        <w:t>Taking part in and helping to introduce new and interesting extra-curricular activities, trips and expeditions in all areas of the school, including sailing and cooking in preparation for university with the Sixth Form.</w:t>
      </w:r>
    </w:p>
    <w:p w14:paraId="3844D69C" w14:textId="77777777" w:rsidR="00CD4182" w:rsidRDefault="00CD4182">
      <w:pPr>
        <w:ind w:left="709" w:right="70" w:hanging="425"/>
        <w:rPr>
          <w:rFonts w:ascii="Arial" w:eastAsia="Arial" w:hAnsi="Arial" w:cs="Arial"/>
          <w:b/>
          <w:bCs/>
          <w:sz w:val="20"/>
          <w:szCs w:val="20"/>
        </w:rPr>
      </w:pPr>
    </w:p>
    <w:p w14:paraId="43E9E029" w14:textId="77777777" w:rsidR="00CD4182" w:rsidRDefault="00000000">
      <w:pPr>
        <w:ind w:left="-142" w:right="70"/>
        <w:rPr>
          <w:rFonts w:ascii="Arial" w:eastAsia="Arial" w:hAnsi="Arial" w:cs="Arial"/>
          <w:sz w:val="20"/>
          <w:szCs w:val="20"/>
        </w:rPr>
      </w:pPr>
      <w:r>
        <w:rPr>
          <w:rFonts w:ascii="Arial" w:eastAsia="Arial" w:hAnsi="Arial" w:cs="Arial"/>
          <w:b/>
          <w:bCs/>
          <w:sz w:val="20"/>
          <w:szCs w:val="20"/>
        </w:rPr>
        <w:t>Aug ‘11</w:t>
      </w:r>
      <w:proofErr w:type="gramStart"/>
      <w:r>
        <w:rPr>
          <w:rFonts w:ascii="Arial" w:eastAsia="Arial" w:hAnsi="Arial" w:cs="Arial"/>
          <w:b/>
          <w:bCs/>
          <w:sz w:val="20"/>
          <w:szCs w:val="20"/>
        </w:rPr>
        <w:t>-  Canadian</w:t>
      </w:r>
      <w:proofErr w:type="gramEnd"/>
      <w:r>
        <w:rPr>
          <w:rFonts w:ascii="Arial" w:eastAsia="Arial" w:hAnsi="Arial" w:cs="Arial"/>
          <w:b/>
          <w:bCs/>
          <w:sz w:val="20"/>
          <w:szCs w:val="20"/>
        </w:rPr>
        <w:t xml:space="preserve"> International School, Lakeside, Jurong West, Singapore</w:t>
      </w:r>
    </w:p>
    <w:p w14:paraId="7E49554A" w14:textId="77777777" w:rsidR="00CD4182" w:rsidRDefault="00000000">
      <w:pPr>
        <w:ind w:left="-142" w:right="70"/>
        <w:rPr>
          <w:rFonts w:ascii="Arial" w:eastAsia="Arial" w:hAnsi="Arial" w:cs="Arial"/>
          <w:sz w:val="20"/>
          <w:szCs w:val="20"/>
        </w:rPr>
      </w:pPr>
      <w:r>
        <w:rPr>
          <w:rFonts w:ascii="Arial" w:eastAsia="Arial" w:hAnsi="Arial" w:cs="Arial"/>
          <w:b/>
          <w:bCs/>
          <w:sz w:val="20"/>
          <w:szCs w:val="20"/>
        </w:rPr>
        <w:t>Dec ‘11    Form Tutor and Coordinator of MYP Science</w:t>
      </w:r>
    </w:p>
    <w:p w14:paraId="5E59F443" w14:textId="77777777" w:rsidR="00CD4182" w:rsidRDefault="00000000">
      <w:pPr>
        <w:numPr>
          <w:ilvl w:val="0"/>
          <w:numId w:val="4"/>
        </w:numPr>
        <w:ind w:left="709" w:right="70" w:hanging="425"/>
        <w:rPr>
          <w:rFonts w:ascii="Arial" w:eastAsia="Arial" w:hAnsi="Arial" w:cs="Arial"/>
          <w:sz w:val="20"/>
          <w:szCs w:val="20"/>
        </w:rPr>
      </w:pPr>
      <w:r>
        <w:rPr>
          <w:rFonts w:ascii="Arial" w:eastAsia="Arial" w:hAnsi="Arial" w:cs="Arial"/>
          <w:sz w:val="20"/>
          <w:szCs w:val="20"/>
        </w:rPr>
        <w:t>Maternity cover teaching MYP Science for Grades 9 and 10 (years 4 and 5 of the I.B. curriculum).</w:t>
      </w:r>
    </w:p>
    <w:p w14:paraId="3BFC9C43" w14:textId="77777777" w:rsidR="00CD4182" w:rsidRDefault="00000000">
      <w:pPr>
        <w:numPr>
          <w:ilvl w:val="0"/>
          <w:numId w:val="4"/>
        </w:numPr>
        <w:ind w:left="709" w:right="70" w:hanging="425"/>
        <w:rPr>
          <w:rFonts w:ascii="Arial" w:eastAsia="Arial" w:hAnsi="Arial" w:cs="Arial"/>
          <w:sz w:val="20"/>
          <w:szCs w:val="20"/>
        </w:rPr>
      </w:pPr>
      <w:r>
        <w:rPr>
          <w:rFonts w:ascii="Arial" w:eastAsia="Arial" w:hAnsi="Arial" w:cs="Arial"/>
          <w:sz w:val="20"/>
          <w:szCs w:val="20"/>
        </w:rPr>
        <w:t>Involved in the planning and implementation of assessed tasks and investigations to cover the 6 criteria required for each individual learner.</w:t>
      </w:r>
    </w:p>
    <w:p w14:paraId="65037BB9" w14:textId="77777777" w:rsidR="00CD4182" w:rsidRDefault="00000000">
      <w:pPr>
        <w:numPr>
          <w:ilvl w:val="0"/>
          <w:numId w:val="4"/>
        </w:numPr>
        <w:ind w:left="709" w:right="70" w:hanging="425"/>
        <w:rPr>
          <w:rFonts w:ascii="Arial" w:eastAsia="Arial" w:hAnsi="Arial" w:cs="Arial"/>
          <w:sz w:val="20"/>
          <w:szCs w:val="20"/>
        </w:rPr>
      </w:pPr>
      <w:r>
        <w:rPr>
          <w:rFonts w:ascii="Arial" w:eastAsia="Arial" w:hAnsi="Arial" w:cs="Arial"/>
          <w:sz w:val="20"/>
          <w:szCs w:val="20"/>
        </w:rPr>
        <w:t>Advisory Group tutor for Grade 11 students.</w:t>
      </w:r>
    </w:p>
    <w:p w14:paraId="51AE49B0" w14:textId="77777777" w:rsidR="00CD4182" w:rsidRDefault="00000000">
      <w:pPr>
        <w:numPr>
          <w:ilvl w:val="0"/>
          <w:numId w:val="4"/>
        </w:numPr>
        <w:ind w:left="709" w:right="70" w:hanging="425"/>
        <w:rPr>
          <w:rFonts w:ascii="Arial" w:eastAsia="Arial" w:hAnsi="Arial" w:cs="Arial"/>
          <w:sz w:val="20"/>
          <w:szCs w:val="20"/>
        </w:rPr>
      </w:pPr>
      <w:r>
        <w:rPr>
          <w:rFonts w:ascii="Arial" w:eastAsia="Arial" w:hAnsi="Arial" w:cs="Arial"/>
          <w:sz w:val="20"/>
          <w:szCs w:val="20"/>
        </w:rPr>
        <w:t>Supervising Parkour extra-curricular activity.</w:t>
      </w:r>
    </w:p>
    <w:p w14:paraId="264DCAD8" w14:textId="77777777" w:rsidR="00CD4182" w:rsidRDefault="00CD4182">
      <w:pPr>
        <w:ind w:left="709" w:right="70" w:hanging="425"/>
        <w:rPr>
          <w:rFonts w:ascii="Arial" w:eastAsia="Arial" w:hAnsi="Arial" w:cs="Arial"/>
          <w:sz w:val="20"/>
          <w:szCs w:val="20"/>
        </w:rPr>
      </w:pPr>
    </w:p>
    <w:p w14:paraId="116B7526" w14:textId="77777777" w:rsidR="00CD4182" w:rsidRDefault="00000000">
      <w:pPr>
        <w:ind w:left="709" w:right="70" w:hanging="851"/>
        <w:jc w:val="both"/>
        <w:rPr>
          <w:rFonts w:ascii="Arial" w:eastAsia="Arial" w:hAnsi="Arial" w:cs="Arial"/>
          <w:sz w:val="20"/>
          <w:szCs w:val="20"/>
        </w:rPr>
      </w:pPr>
      <w:r>
        <w:rPr>
          <w:rFonts w:ascii="Arial" w:eastAsia="Arial" w:hAnsi="Arial" w:cs="Arial"/>
          <w:b/>
          <w:bCs/>
          <w:sz w:val="20"/>
          <w:szCs w:val="20"/>
        </w:rPr>
        <w:t>Aug ‘09</w:t>
      </w:r>
      <w:proofErr w:type="gramStart"/>
      <w:r>
        <w:rPr>
          <w:rFonts w:ascii="Arial" w:eastAsia="Arial" w:hAnsi="Arial" w:cs="Arial"/>
          <w:b/>
          <w:bCs/>
          <w:sz w:val="20"/>
          <w:szCs w:val="20"/>
        </w:rPr>
        <w:t>-  Harrow</w:t>
      </w:r>
      <w:proofErr w:type="gramEnd"/>
      <w:r>
        <w:rPr>
          <w:rFonts w:ascii="Arial" w:eastAsia="Arial" w:hAnsi="Arial" w:cs="Arial"/>
          <w:b/>
          <w:bCs/>
          <w:sz w:val="20"/>
          <w:szCs w:val="20"/>
        </w:rPr>
        <w:t xml:space="preserve"> International School, Bangkok, Thailand</w:t>
      </w:r>
    </w:p>
    <w:p w14:paraId="6279DA84" w14:textId="77777777" w:rsidR="00CD4182" w:rsidRDefault="00000000">
      <w:pPr>
        <w:ind w:left="709" w:right="70" w:hanging="851"/>
        <w:jc w:val="both"/>
        <w:rPr>
          <w:rFonts w:ascii="Arial" w:eastAsia="Arial" w:hAnsi="Arial" w:cs="Arial"/>
          <w:sz w:val="20"/>
          <w:szCs w:val="20"/>
        </w:rPr>
      </w:pPr>
      <w:r>
        <w:rPr>
          <w:rFonts w:ascii="Arial" w:eastAsia="Arial" w:hAnsi="Arial" w:cs="Arial"/>
          <w:b/>
          <w:bCs/>
          <w:sz w:val="20"/>
          <w:szCs w:val="20"/>
        </w:rPr>
        <w:t>Jul ‘11</w:t>
      </w:r>
      <w:r>
        <w:rPr>
          <w:rFonts w:ascii="Arial" w:eastAsia="Arial" w:hAnsi="Arial" w:cs="Arial"/>
          <w:b/>
          <w:bCs/>
          <w:sz w:val="20"/>
          <w:szCs w:val="20"/>
        </w:rPr>
        <w:tab/>
        <w:t>Form Tutor and Environmental Officer</w:t>
      </w:r>
    </w:p>
    <w:p w14:paraId="77C0DE21" w14:textId="77777777" w:rsidR="00CD4182" w:rsidRDefault="00000000">
      <w:pPr>
        <w:numPr>
          <w:ilvl w:val="0"/>
          <w:numId w:val="4"/>
        </w:numPr>
        <w:pBdr>
          <w:top w:val="nil"/>
          <w:left w:val="nil"/>
          <w:bottom w:val="nil"/>
          <w:right w:val="nil"/>
          <w:between w:val="nil"/>
        </w:pBdr>
        <w:ind w:left="709" w:right="70" w:hanging="425"/>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Responsible for the education of Students from </w:t>
      </w:r>
      <w:proofErr w:type="spellStart"/>
      <w:r>
        <w:rPr>
          <w:rFonts w:ascii="Arial" w:eastAsia="Arial" w:hAnsi="Arial" w:cs="Arial"/>
          <w:color w:val="000000"/>
          <w:sz w:val="20"/>
          <w:szCs w:val="20"/>
        </w:rPr>
        <w:t>Keystage</w:t>
      </w:r>
      <w:proofErr w:type="spellEnd"/>
      <w:r>
        <w:rPr>
          <w:rFonts w:ascii="Arial" w:eastAsia="Arial" w:hAnsi="Arial" w:cs="Arial"/>
          <w:color w:val="000000"/>
          <w:sz w:val="20"/>
          <w:szCs w:val="20"/>
        </w:rPr>
        <w:t xml:space="preserve"> 2, 3 and 4, Single Science (AQA) and IGCSE Biology (year 6 -11).</w:t>
      </w:r>
    </w:p>
    <w:p w14:paraId="3D169292" w14:textId="77777777" w:rsidR="00CD4182" w:rsidRDefault="00000000">
      <w:pPr>
        <w:numPr>
          <w:ilvl w:val="0"/>
          <w:numId w:val="4"/>
        </w:numPr>
        <w:pBdr>
          <w:top w:val="nil"/>
          <w:left w:val="nil"/>
          <w:bottom w:val="nil"/>
          <w:right w:val="nil"/>
          <w:between w:val="nil"/>
        </w:pBdr>
        <w:ind w:left="709" w:right="70" w:hanging="425"/>
        <w:jc w:val="both"/>
        <w:rPr>
          <w:rFonts w:ascii="Arial" w:eastAsia="Arial" w:hAnsi="Arial" w:cs="Arial"/>
          <w:color w:val="000000"/>
          <w:sz w:val="20"/>
          <w:szCs w:val="20"/>
        </w:rPr>
      </w:pPr>
      <w:r>
        <w:rPr>
          <w:rFonts w:ascii="Arial" w:eastAsia="Arial" w:hAnsi="Arial" w:cs="Arial"/>
          <w:color w:val="000000"/>
          <w:sz w:val="20"/>
          <w:szCs w:val="20"/>
        </w:rPr>
        <w:t xml:space="preserve">Encourage innovation in the department, updating existing resources and schemes, and working collaboratively to introduce trips, projects, after school clubs and incentives to generate greater engagement in Science and the Environment.   </w:t>
      </w:r>
    </w:p>
    <w:p w14:paraId="2601CB2D" w14:textId="77777777" w:rsidR="00CD4182" w:rsidRDefault="00000000">
      <w:pPr>
        <w:numPr>
          <w:ilvl w:val="0"/>
          <w:numId w:val="4"/>
        </w:numPr>
        <w:ind w:left="709" w:right="70" w:hanging="425"/>
        <w:jc w:val="both"/>
        <w:rPr>
          <w:rFonts w:ascii="Arial" w:eastAsia="Arial" w:hAnsi="Arial" w:cs="Arial"/>
          <w:sz w:val="20"/>
          <w:szCs w:val="20"/>
        </w:rPr>
      </w:pPr>
      <w:r>
        <w:rPr>
          <w:rFonts w:ascii="Arial" w:eastAsia="Arial" w:hAnsi="Arial" w:cs="Arial"/>
          <w:sz w:val="20"/>
          <w:szCs w:val="20"/>
        </w:rPr>
        <w:t>Year 7 tutor in the Prep School.</w:t>
      </w:r>
    </w:p>
    <w:p w14:paraId="2DDC328C" w14:textId="77777777" w:rsidR="00CD4182" w:rsidRDefault="00000000">
      <w:pPr>
        <w:numPr>
          <w:ilvl w:val="0"/>
          <w:numId w:val="4"/>
        </w:numPr>
        <w:ind w:left="709" w:right="70" w:hanging="425"/>
        <w:jc w:val="both"/>
        <w:rPr>
          <w:rFonts w:ascii="Arial" w:eastAsia="Arial" w:hAnsi="Arial" w:cs="Arial"/>
          <w:sz w:val="20"/>
          <w:szCs w:val="20"/>
        </w:rPr>
      </w:pPr>
      <w:r>
        <w:rPr>
          <w:rFonts w:ascii="Arial" w:eastAsia="Arial" w:hAnsi="Arial" w:cs="Arial"/>
          <w:sz w:val="20"/>
          <w:szCs w:val="20"/>
        </w:rPr>
        <w:t>Cover teacher for 50% of first year requiring me to be very flexible and teach everything from Thai Studies to I.T.</w:t>
      </w:r>
    </w:p>
    <w:p w14:paraId="738BFD59" w14:textId="77777777" w:rsidR="00CD4182" w:rsidRDefault="00000000">
      <w:pPr>
        <w:numPr>
          <w:ilvl w:val="0"/>
          <w:numId w:val="4"/>
        </w:numPr>
        <w:ind w:left="709" w:right="70" w:hanging="425"/>
        <w:jc w:val="both"/>
        <w:rPr>
          <w:rFonts w:ascii="Arial" w:eastAsia="Arial" w:hAnsi="Arial" w:cs="Arial"/>
          <w:sz w:val="20"/>
          <w:szCs w:val="20"/>
        </w:rPr>
      </w:pPr>
      <w:r>
        <w:rPr>
          <w:rFonts w:ascii="Arial" w:eastAsia="Arial" w:hAnsi="Arial" w:cs="Arial"/>
          <w:sz w:val="20"/>
          <w:szCs w:val="20"/>
        </w:rPr>
        <w:t>Environmental Co-ordinator introducing the school to the U.K. based Eco-Schools programme with a view to making Harrow a Green Flag school within the next 3 years.</w:t>
      </w:r>
    </w:p>
    <w:p w14:paraId="5C832D07" w14:textId="77777777" w:rsidR="00CD4182" w:rsidRDefault="00000000">
      <w:pPr>
        <w:numPr>
          <w:ilvl w:val="0"/>
          <w:numId w:val="4"/>
        </w:numPr>
        <w:ind w:left="709" w:right="70" w:hanging="425"/>
        <w:jc w:val="both"/>
        <w:rPr>
          <w:rFonts w:ascii="Arial" w:eastAsia="Arial" w:hAnsi="Arial" w:cs="Arial"/>
          <w:sz w:val="20"/>
          <w:szCs w:val="20"/>
        </w:rPr>
      </w:pPr>
      <w:r>
        <w:rPr>
          <w:rFonts w:ascii="Arial" w:eastAsia="Arial" w:hAnsi="Arial" w:cs="Arial"/>
          <w:sz w:val="20"/>
          <w:szCs w:val="20"/>
        </w:rPr>
        <w:t>Organiser of Harrow International School Ski Trip.</w:t>
      </w:r>
    </w:p>
    <w:p w14:paraId="2F633C63" w14:textId="77777777" w:rsidR="00CD4182" w:rsidRDefault="00CD4182">
      <w:pPr>
        <w:ind w:left="709" w:right="70" w:hanging="425"/>
        <w:jc w:val="both"/>
        <w:rPr>
          <w:rFonts w:ascii="Arial" w:eastAsia="Arial" w:hAnsi="Arial" w:cs="Arial"/>
          <w:sz w:val="20"/>
          <w:szCs w:val="20"/>
        </w:rPr>
      </w:pPr>
    </w:p>
    <w:p w14:paraId="0D106973" w14:textId="77777777" w:rsidR="00CD4182" w:rsidRDefault="00000000">
      <w:pPr>
        <w:ind w:left="709" w:right="70" w:hanging="851"/>
        <w:jc w:val="both"/>
        <w:rPr>
          <w:rFonts w:ascii="Arial" w:eastAsia="Arial" w:hAnsi="Arial" w:cs="Arial"/>
          <w:sz w:val="20"/>
          <w:szCs w:val="20"/>
        </w:rPr>
      </w:pPr>
      <w:r>
        <w:rPr>
          <w:rFonts w:ascii="Arial" w:eastAsia="Arial" w:hAnsi="Arial" w:cs="Arial"/>
          <w:b/>
          <w:bCs/>
          <w:sz w:val="20"/>
          <w:szCs w:val="20"/>
        </w:rPr>
        <w:t>Sept ‘06</w:t>
      </w:r>
      <w:proofErr w:type="gramStart"/>
      <w:r>
        <w:rPr>
          <w:rFonts w:ascii="Arial" w:eastAsia="Arial" w:hAnsi="Arial" w:cs="Arial"/>
          <w:b/>
          <w:bCs/>
          <w:sz w:val="20"/>
          <w:szCs w:val="20"/>
        </w:rPr>
        <w:t xml:space="preserve">-  </w:t>
      </w:r>
      <w:proofErr w:type="spellStart"/>
      <w:r>
        <w:rPr>
          <w:rFonts w:ascii="Arial" w:eastAsia="Arial" w:hAnsi="Arial" w:cs="Arial"/>
          <w:b/>
          <w:bCs/>
          <w:sz w:val="20"/>
          <w:szCs w:val="20"/>
        </w:rPr>
        <w:t>Abberley</w:t>
      </w:r>
      <w:proofErr w:type="spellEnd"/>
      <w:proofErr w:type="gramEnd"/>
      <w:r>
        <w:rPr>
          <w:rFonts w:ascii="Arial" w:eastAsia="Arial" w:hAnsi="Arial" w:cs="Arial"/>
          <w:b/>
          <w:bCs/>
          <w:sz w:val="20"/>
          <w:szCs w:val="20"/>
        </w:rPr>
        <w:t xml:space="preserve"> Hall School, Worcester, U.K. </w:t>
      </w:r>
    </w:p>
    <w:p w14:paraId="49AA1F31" w14:textId="77777777" w:rsidR="00CD4182" w:rsidRDefault="00000000">
      <w:pPr>
        <w:ind w:left="709" w:right="70" w:hanging="851"/>
        <w:jc w:val="both"/>
        <w:rPr>
          <w:rFonts w:ascii="Arial" w:eastAsia="Arial" w:hAnsi="Arial" w:cs="Arial"/>
          <w:sz w:val="20"/>
          <w:szCs w:val="20"/>
        </w:rPr>
      </w:pPr>
      <w:r>
        <w:rPr>
          <w:rFonts w:ascii="Arial" w:eastAsia="Arial" w:hAnsi="Arial" w:cs="Arial"/>
          <w:b/>
          <w:bCs/>
          <w:sz w:val="20"/>
          <w:szCs w:val="20"/>
        </w:rPr>
        <w:t>July ‘09    Form Tutor, Pastoral Tutor and House Mistress</w:t>
      </w:r>
    </w:p>
    <w:p w14:paraId="1E7B8068" w14:textId="77777777" w:rsidR="00CD4182" w:rsidRDefault="00000000">
      <w:pPr>
        <w:numPr>
          <w:ilvl w:val="0"/>
          <w:numId w:val="4"/>
        </w:numPr>
        <w:ind w:left="709" w:right="70" w:hanging="425"/>
        <w:jc w:val="both"/>
        <w:rPr>
          <w:rFonts w:ascii="Arial" w:eastAsia="Arial" w:hAnsi="Arial" w:cs="Arial"/>
          <w:sz w:val="20"/>
          <w:szCs w:val="20"/>
        </w:rPr>
      </w:pPr>
      <w:r>
        <w:rPr>
          <w:rFonts w:ascii="Arial" w:eastAsia="Arial" w:hAnsi="Arial" w:cs="Arial"/>
          <w:sz w:val="20"/>
          <w:szCs w:val="20"/>
        </w:rPr>
        <w:t>Teaching Science in line with the Independent Schools Examination Board preparing students to take their Common Entrance and Scholarship Examinations.</w:t>
      </w:r>
    </w:p>
    <w:p w14:paraId="02F9D4F3" w14:textId="77777777" w:rsidR="00CD4182" w:rsidRDefault="00000000">
      <w:pPr>
        <w:numPr>
          <w:ilvl w:val="0"/>
          <w:numId w:val="4"/>
        </w:numPr>
        <w:ind w:left="709" w:right="70" w:hanging="425"/>
        <w:jc w:val="both"/>
        <w:rPr>
          <w:rFonts w:ascii="Arial" w:eastAsia="Arial" w:hAnsi="Arial" w:cs="Arial"/>
          <w:sz w:val="20"/>
          <w:szCs w:val="20"/>
        </w:rPr>
      </w:pPr>
      <w:r>
        <w:rPr>
          <w:rFonts w:ascii="Arial" w:eastAsia="Arial" w:hAnsi="Arial" w:cs="Arial"/>
          <w:sz w:val="20"/>
          <w:szCs w:val="20"/>
        </w:rPr>
        <w:t>Pastoral Tutor which involved meeting with and monitoring the happiness and wellbeing of Boarders and House duties.</w:t>
      </w:r>
    </w:p>
    <w:p w14:paraId="456B2679" w14:textId="77777777" w:rsidR="00CD4182" w:rsidRDefault="00000000">
      <w:pPr>
        <w:numPr>
          <w:ilvl w:val="0"/>
          <w:numId w:val="4"/>
        </w:numPr>
        <w:ind w:left="709" w:right="70" w:hanging="425"/>
        <w:jc w:val="both"/>
        <w:rPr>
          <w:rFonts w:ascii="Arial" w:eastAsia="Arial" w:hAnsi="Arial" w:cs="Arial"/>
          <w:sz w:val="20"/>
          <w:szCs w:val="20"/>
        </w:rPr>
      </w:pPr>
      <w:r>
        <w:rPr>
          <w:rFonts w:ascii="Arial" w:eastAsia="Arial" w:hAnsi="Arial" w:cs="Arial"/>
          <w:sz w:val="20"/>
          <w:szCs w:val="20"/>
        </w:rPr>
        <w:t>The role included providing a significant number of co-curricular and extra-curricular activities and to encourage a safe, stable and happy atmosphere for all students particularly those for whom school was a second home.</w:t>
      </w:r>
    </w:p>
    <w:p w14:paraId="3AAFD2A4" w14:textId="77777777" w:rsidR="00CD4182" w:rsidRDefault="00CD4182">
      <w:pPr>
        <w:ind w:left="709" w:right="70" w:hanging="425"/>
        <w:jc w:val="both"/>
        <w:rPr>
          <w:rFonts w:ascii="Arial" w:eastAsia="Arial" w:hAnsi="Arial" w:cs="Arial"/>
          <w:sz w:val="20"/>
          <w:szCs w:val="20"/>
        </w:rPr>
      </w:pPr>
    </w:p>
    <w:p w14:paraId="0630B087" w14:textId="77777777" w:rsidR="00CD4182" w:rsidRDefault="00000000">
      <w:pPr>
        <w:ind w:left="284" w:right="70" w:hanging="426"/>
        <w:jc w:val="both"/>
        <w:rPr>
          <w:rFonts w:ascii="Arial" w:eastAsia="Arial" w:hAnsi="Arial" w:cs="Arial"/>
          <w:sz w:val="20"/>
          <w:szCs w:val="20"/>
        </w:rPr>
      </w:pPr>
      <w:r>
        <w:rPr>
          <w:rFonts w:ascii="Arial" w:eastAsia="Arial" w:hAnsi="Arial" w:cs="Arial"/>
          <w:b/>
          <w:bCs/>
          <w:sz w:val="20"/>
          <w:szCs w:val="20"/>
        </w:rPr>
        <w:t xml:space="preserve">Sept ‘05- </w:t>
      </w:r>
      <w:r>
        <w:rPr>
          <w:rFonts w:ascii="Arial" w:eastAsia="Arial" w:hAnsi="Arial" w:cs="Arial"/>
          <w:b/>
          <w:bCs/>
          <w:sz w:val="20"/>
          <w:szCs w:val="20"/>
        </w:rPr>
        <w:tab/>
        <w:t>Holland Park School, Kensington and Chelsea, West London</w:t>
      </w:r>
    </w:p>
    <w:p w14:paraId="14F0E172" w14:textId="77777777" w:rsidR="00CD4182" w:rsidRDefault="00000000">
      <w:pPr>
        <w:ind w:left="284" w:right="70" w:hanging="426"/>
        <w:jc w:val="both"/>
        <w:rPr>
          <w:rFonts w:ascii="Arial" w:eastAsia="Arial" w:hAnsi="Arial" w:cs="Arial"/>
          <w:sz w:val="20"/>
          <w:szCs w:val="20"/>
        </w:rPr>
      </w:pPr>
      <w:r>
        <w:rPr>
          <w:rFonts w:ascii="Arial" w:eastAsia="Arial" w:hAnsi="Arial" w:cs="Arial"/>
          <w:b/>
          <w:bCs/>
          <w:sz w:val="20"/>
          <w:szCs w:val="20"/>
        </w:rPr>
        <w:t>Sept ‘06</w:t>
      </w:r>
      <w:r>
        <w:rPr>
          <w:rFonts w:ascii="Arial" w:eastAsia="Arial" w:hAnsi="Arial" w:cs="Arial"/>
          <w:b/>
          <w:bCs/>
          <w:sz w:val="20"/>
          <w:szCs w:val="20"/>
        </w:rPr>
        <w:tab/>
        <w:t>NQT Year</w:t>
      </w:r>
    </w:p>
    <w:p w14:paraId="780580F1" w14:textId="77777777" w:rsidR="00CD4182" w:rsidRDefault="00000000">
      <w:pPr>
        <w:numPr>
          <w:ilvl w:val="0"/>
          <w:numId w:val="4"/>
        </w:numPr>
        <w:ind w:left="709" w:right="70" w:hanging="425"/>
        <w:jc w:val="both"/>
        <w:rPr>
          <w:rFonts w:ascii="Arial" w:eastAsia="Arial" w:hAnsi="Arial" w:cs="Arial"/>
          <w:sz w:val="20"/>
          <w:szCs w:val="20"/>
        </w:rPr>
      </w:pPr>
      <w:r>
        <w:rPr>
          <w:rFonts w:ascii="Arial" w:eastAsia="Arial" w:hAnsi="Arial" w:cs="Arial"/>
          <w:sz w:val="20"/>
          <w:szCs w:val="20"/>
        </w:rPr>
        <w:t>Year 11 Form tutor.</w:t>
      </w:r>
    </w:p>
    <w:p w14:paraId="0630960A" w14:textId="77777777" w:rsidR="00CD4182" w:rsidRDefault="00000000">
      <w:pPr>
        <w:numPr>
          <w:ilvl w:val="0"/>
          <w:numId w:val="4"/>
        </w:numPr>
        <w:ind w:left="709" w:right="70" w:hanging="425"/>
        <w:jc w:val="both"/>
        <w:rPr>
          <w:rFonts w:ascii="Arial" w:eastAsia="Arial" w:hAnsi="Arial" w:cs="Arial"/>
          <w:sz w:val="20"/>
          <w:szCs w:val="20"/>
        </w:rPr>
      </w:pPr>
      <w:r>
        <w:rPr>
          <w:rFonts w:ascii="Arial" w:eastAsia="Arial" w:hAnsi="Arial" w:cs="Arial"/>
          <w:sz w:val="20"/>
          <w:szCs w:val="20"/>
        </w:rPr>
        <w:t>Teaching general science from KS3-KS4 and Applied Science A-Level (AQA).</w:t>
      </w:r>
    </w:p>
    <w:p w14:paraId="10F8B41C" w14:textId="77777777" w:rsidR="00CD4182" w:rsidRDefault="00000000">
      <w:pPr>
        <w:numPr>
          <w:ilvl w:val="0"/>
          <w:numId w:val="4"/>
        </w:numPr>
        <w:ind w:left="709" w:right="70" w:hanging="425"/>
        <w:jc w:val="both"/>
        <w:rPr>
          <w:rFonts w:ascii="Arial" w:eastAsia="Arial" w:hAnsi="Arial" w:cs="Arial"/>
          <w:sz w:val="20"/>
          <w:szCs w:val="20"/>
        </w:rPr>
      </w:pPr>
      <w:r>
        <w:rPr>
          <w:rFonts w:ascii="Arial" w:eastAsia="Arial" w:hAnsi="Arial" w:cs="Arial"/>
          <w:sz w:val="20"/>
          <w:szCs w:val="20"/>
        </w:rPr>
        <w:t>An extremely challenging experience in a large multicultural inner city London school.</w:t>
      </w:r>
    </w:p>
    <w:p w14:paraId="30224BAC" w14:textId="77777777" w:rsidR="00CD4182" w:rsidRDefault="00000000">
      <w:pPr>
        <w:ind w:left="709" w:right="70" w:hanging="425"/>
        <w:jc w:val="both"/>
        <w:rPr>
          <w:rFonts w:ascii="Arial" w:eastAsia="Arial" w:hAnsi="Arial" w:cs="Arial"/>
          <w:sz w:val="20"/>
          <w:szCs w:val="20"/>
        </w:rPr>
      </w:pPr>
      <w:r>
        <w:rPr>
          <w:noProof/>
        </w:rPr>
        <mc:AlternateContent>
          <mc:Choice Requires="wpg">
            <w:drawing>
              <wp:anchor distT="0" distB="0" distL="114300" distR="114300" simplePos="0" relativeHeight="251662336" behindDoc="0" locked="0" layoutInCell="1" hidden="0" allowOverlap="1" wp14:anchorId="6C10720E" wp14:editId="4DF46A1D">
                <wp:simplePos x="0" y="0"/>
                <wp:positionH relativeFrom="column">
                  <wp:posOffset>-114299</wp:posOffset>
                </wp:positionH>
                <wp:positionV relativeFrom="paragraph">
                  <wp:posOffset>25400</wp:posOffset>
                </wp:positionV>
                <wp:extent cx="6883400" cy="31750"/>
                <wp:effectExtent l="0" t="0" r="0" b="0"/>
                <wp:wrapNone/>
                <wp:docPr id="16" name="Straight Arrow Connector 16"/>
                <wp:cNvGraphicFramePr/>
                <a:graphic xmlns:a="http://schemas.openxmlformats.org/drawingml/2006/main">
                  <a:graphicData uri="http://schemas.microsoft.com/office/word/2010/wordprocessingShape">
                    <wps:wsp>
                      <wps:cNvCnPr/>
                      <wps:spPr>
                        <a:xfrm>
                          <a:off x="1913825" y="3773650"/>
                          <a:ext cx="6864350" cy="1270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-114299</wp:posOffset>
                </wp:positionH>
                <wp:positionV relativeFrom="paragraph">
                  <wp:posOffset>25400</wp:posOffset>
                </wp:positionV>
                <wp:extent cx="6883400" cy="31750"/>
                <wp:effectExtent b="0" l="0" r="0" t="0"/>
                <wp:wrapNone/>
                <wp:docPr id="16"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883400" cy="31750"/>
                        </a:xfrm>
                        <a:prstGeom prst="rect"/>
                        <a:ln/>
                      </pic:spPr>
                    </pic:pic>
                  </a:graphicData>
                </a:graphic>
              </wp:anchor>
            </w:drawing>
          </mc:Fallback>
        </mc:AlternateContent>
      </w:r>
    </w:p>
    <w:p w14:paraId="2EBDD37C" w14:textId="77777777" w:rsidR="00CD4182" w:rsidRDefault="00000000">
      <w:pPr>
        <w:ind w:left="-142" w:right="70"/>
        <w:jc w:val="both"/>
        <w:rPr>
          <w:rFonts w:ascii="Arial" w:eastAsia="Arial" w:hAnsi="Arial" w:cs="Arial"/>
          <w:sz w:val="20"/>
          <w:szCs w:val="20"/>
        </w:rPr>
      </w:pPr>
      <w:r>
        <w:rPr>
          <w:rFonts w:ascii="Arial" w:eastAsia="Arial" w:hAnsi="Arial" w:cs="Arial"/>
          <w:b/>
          <w:bCs/>
          <w:sz w:val="20"/>
          <w:szCs w:val="20"/>
        </w:rPr>
        <w:t>Non-Teaching Experience</w:t>
      </w:r>
    </w:p>
    <w:p w14:paraId="43671942" w14:textId="77777777" w:rsidR="00CD4182" w:rsidRDefault="00000000">
      <w:pPr>
        <w:ind w:left="-142" w:right="70"/>
        <w:jc w:val="both"/>
        <w:rPr>
          <w:rFonts w:ascii="Arial" w:eastAsia="Arial" w:hAnsi="Arial" w:cs="Arial"/>
          <w:sz w:val="20"/>
          <w:szCs w:val="20"/>
        </w:rPr>
      </w:pPr>
      <w:r>
        <w:rPr>
          <w:rFonts w:ascii="Arial" w:eastAsia="Arial" w:hAnsi="Arial" w:cs="Arial"/>
          <w:b/>
          <w:bCs/>
          <w:sz w:val="20"/>
          <w:szCs w:val="20"/>
        </w:rPr>
        <w:t>September ‘17- July ‘18 – Volunteer with PAWS and Cuesta’s Shelter, Bangkok.</w:t>
      </w:r>
    </w:p>
    <w:p w14:paraId="6540D151" w14:textId="77777777" w:rsidR="00CD4182" w:rsidRDefault="00000000">
      <w:pPr>
        <w:numPr>
          <w:ilvl w:val="0"/>
          <w:numId w:val="4"/>
        </w:numPr>
        <w:ind w:left="709" w:right="70" w:hanging="425"/>
        <w:jc w:val="both"/>
        <w:rPr>
          <w:rFonts w:ascii="Arial" w:eastAsia="Arial" w:hAnsi="Arial" w:cs="Arial"/>
          <w:sz w:val="20"/>
          <w:szCs w:val="20"/>
        </w:rPr>
      </w:pPr>
      <w:r>
        <w:rPr>
          <w:rFonts w:ascii="Arial" w:eastAsia="Arial" w:hAnsi="Arial" w:cs="Arial"/>
          <w:sz w:val="20"/>
          <w:szCs w:val="20"/>
        </w:rPr>
        <w:t>Fostering, rehabilitation, and medication of abandoned kittens, until they are large enough to be weaned and adopted with PAWS.</w:t>
      </w:r>
    </w:p>
    <w:p w14:paraId="02AAF030" w14:textId="77777777" w:rsidR="00CD4182" w:rsidRDefault="00000000">
      <w:pPr>
        <w:numPr>
          <w:ilvl w:val="0"/>
          <w:numId w:val="4"/>
        </w:numPr>
        <w:ind w:left="709" w:right="70" w:hanging="425"/>
        <w:jc w:val="both"/>
        <w:rPr>
          <w:rFonts w:ascii="Arial" w:eastAsia="Arial" w:hAnsi="Arial" w:cs="Arial"/>
          <w:sz w:val="20"/>
          <w:szCs w:val="20"/>
        </w:rPr>
      </w:pPr>
      <w:r>
        <w:rPr>
          <w:rFonts w:ascii="Arial" w:eastAsia="Arial" w:hAnsi="Arial" w:cs="Arial"/>
          <w:sz w:val="20"/>
          <w:szCs w:val="20"/>
        </w:rPr>
        <w:t>Rehabilitating illegally trafficked exotic species before rewilding and release into various national parks within Thailand, with Cuesta’s Shelter.</w:t>
      </w:r>
    </w:p>
    <w:p w14:paraId="72CD1A28" w14:textId="77777777" w:rsidR="00CD4182" w:rsidRDefault="00000000">
      <w:pPr>
        <w:ind w:left="709" w:right="70" w:hanging="851"/>
        <w:jc w:val="both"/>
        <w:rPr>
          <w:rFonts w:ascii="Arial" w:eastAsia="Arial" w:hAnsi="Arial" w:cs="Arial"/>
          <w:sz w:val="20"/>
          <w:szCs w:val="20"/>
        </w:rPr>
      </w:pPr>
      <w:r>
        <w:rPr>
          <w:rFonts w:ascii="Arial" w:eastAsia="Arial" w:hAnsi="Arial" w:cs="Arial"/>
          <w:b/>
          <w:bCs/>
          <w:sz w:val="20"/>
          <w:szCs w:val="20"/>
        </w:rPr>
        <w:t>May 2016- July 2016 – Intern with NOAA, Panama City Beach, Florida Lab, USA.</w:t>
      </w:r>
    </w:p>
    <w:p w14:paraId="41715DA1" w14:textId="77777777" w:rsidR="00CD4182" w:rsidRDefault="00000000">
      <w:pPr>
        <w:numPr>
          <w:ilvl w:val="0"/>
          <w:numId w:val="4"/>
        </w:numPr>
        <w:ind w:left="709" w:right="70" w:hanging="425"/>
        <w:jc w:val="both"/>
        <w:rPr>
          <w:rFonts w:ascii="Arial" w:eastAsia="Arial" w:hAnsi="Arial" w:cs="Arial"/>
          <w:sz w:val="20"/>
          <w:szCs w:val="20"/>
        </w:rPr>
      </w:pPr>
      <w:r>
        <w:rPr>
          <w:rFonts w:ascii="Arial" w:eastAsia="Arial" w:hAnsi="Arial" w:cs="Arial"/>
          <w:sz w:val="20"/>
          <w:szCs w:val="20"/>
        </w:rPr>
        <w:t xml:space="preserve">Statistical analysis using ‘R’ of 10 years of data collected on populations of elasmobranchs and </w:t>
      </w:r>
      <w:proofErr w:type="spellStart"/>
      <w:r>
        <w:rPr>
          <w:rFonts w:ascii="Arial" w:eastAsia="Arial" w:hAnsi="Arial" w:cs="Arial"/>
          <w:sz w:val="20"/>
          <w:szCs w:val="20"/>
        </w:rPr>
        <w:t>teleosts</w:t>
      </w:r>
      <w:proofErr w:type="spellEnd"/>
      <w:r>
        <w:rPr>
          <w:rFonts w:ascii="Arial" w:eastAsia="Arial" w:hAnsi="Arial" w:cs="Arial"/>
          <w:sz w:val="20"/>
          <w:szCs w:val="20"/>
        </w:rPr>
        <w:t xml:space="preserve"> in the Everglades National Park, Florida.</w:t>
      </w:r>
    </w:p>
    <w:p w14:paraId="3521C607" w14:textId="77777777" w:rsidR="00CD4182" w:rsidRDefault="00000000">
      <w:pPr>
        <w:numPr>
          <w:ilvl w:val="0"/>
          <w:numId w:val="4"/>
        </w:numPr>
        <w:ind w:left="709" w:right="70" w:hanging="425"/>
        <w:jc w:val="both"/>
        <w:rPr>
          <w:rFonts w:ascii="Arial" w:eastAsia="Arial" w:hAnsi="Arial" w:cs="Arial"/>
          <w:sz w:val="20"/>
          <w:szCs w:val="20"/>
        </w:rPr>
      </w:pPr>
      <w:r>
        <w:rPr>
          <w:rFonts w:ascii="Arial" w:eastAsia="Arial" w:hAnsi="Arial" w:cs="Arial"/>
          <w:sz w:val="20"/>
          <w:szCs w:val="20"/>
        </w:rPr>
        <w:t>Dissection and data collection on the reproductive organs of different shark species as part of a larger project.</w:t>
      </w:r>
    </w:p>
    <w:p w14:paraId="6BB6BA88" w14:textId="77777777" w:rsidR="00CD4182" w:rsidRDefault="00000000">
      <w:pPr>
        <w:numPr>
          <w:ilvl w:val="0"/>
          <w:numId w:val="4"/>
        </w:numPr>
        <w:ind w:left="709" w:right="70" w:hanging="425"/>
        <w:jc w:val="both"/>
        <w:rPr>
          <w:rFonts w:ascii="Arial" w:eastAsia="Arial" w:hAnsi="Arial" w:cs="Arial"/>
          <w:sz w:val="20"/>
          <w:szCs w:val="20"/>
        </w:rPr>
      </w:pPr>
      <w:r>
        <w:rPr>
          <w:rFonts w:ascii="Arial" w:eastAsia="Arial" w:hAnsi="Arial" w:cs="Arial"/>
          <w:sz w:val="20"/>
          <w:szCs w:val="20"/>
        </w:rPr>
        <w:t>Tagging and data collection from juvenile shark species in the Gulf of Mexico using Gillnets.</w:t>
      </w:r>
    </w:p>
    <w:p w14:paraId="5C1ED1E4" w14:textId="77777777" w:rsidR="00CD4182" w:rsidRDefault="00000000">
      <w:pPr>
        <w:numPr>
          <w:ilvl w:val="0"/>
          <w:numId w:val="4"/>
        </w:numPr>
        <w:ind w:left="709" w:right="70" w:hanging="425"/>
        <w:jc w:val="both"/>
        <w:rPr>
          <w:rFonts w:ascii="Arial" w:eastAsia="Arial" w:hAnsi="Arial" w:cs="Arial"/>
          <w:sz w:val="20"/>
          <w:szCs w:val="20"/>
        </w:rPr>
        <w:sectPr w:rsidR="00CD4182">
          <w:type w:val="continuous"/>
          <w:pgSz w:w="11906" w:h="16838"/>
          <w:pgMar w:top="720" w:right="720" w:bottom="720" w:left="720" w:header="709" w:footer="709" w:gutter="0"/>
          <w:cols w:space="720"/>
        </w:sectPr>
      </w:pPr>
      <w:r>
        <w:rPr>
          <w:rFonts w:ascii="Arial" w:eastAsia="Arial" w:hAnsi="Arial" w:cs="Arial"/>
          <w:sz w:val="20"/>
          <w:szCs w:val="20"/>
        </w:rPr>
        <w:t>Tagging and data collection from juvenile endangered Sawfish in the Everglades National Park.</w:t>
      </w:r>
    </w:p>
    <w:p w14:paraId="2566F39E" w14:textId="77777777" w:rsidR="00CD4182" w:rsidRDefault="00000000">
      <w:pPr>
        <w:ind w:left="709" w:right="70" w:hanging="425"/>
        <w:jc w:val="both"/>
        <w:rPr>
          <w:rFonts w:ascii="Arial" w:eastAsia="Arial" w:hAnsi="Arial" w:cs="Arial"/>
          <w:sz w:val="20"/>
          <w:szCs w:val="20"/>
        </w:rPr>
      </w:pPr>
      <w:r>
        <w:rPr>
          <w:noProof/>
        </w:rPr>
        <mc:AlternateContent>
          <mc:Choice Requires="wpg">
            <w:drawing>
              <wp:anchor distT="0" distB="0" distL="114300" distR="114300" simplePos="0" relativeHeight="251663360" behindDoc="0" locked="0" layoutInCell="1" hidden="0" allowOverlap="1" wp14:anchorId="3497AB16" wp14:editId="398B2895">
                <wp:simplePos x="0" y="0"/>
                <wp:positionH relativeFrom="column">
                  <wp:posOffset>-114299</wp:posOffset>
                </wp:positionH>
                <wp:positionV relativeFrom="paragraph">
                  <wp:posOffset>50800</wp:posOffset>
                </wp:positionV>
                <wp:extent cx="6813550" cy="31750"/>
                <wp:effectExtent l="0" t="0" r="0" b="0"/>
                <wp:wrapNone/>
                <wp:docPr id="17" name="Straight Arrow Connector 17"/>
                <wp:cNvGraphicFramePr/>
                <a:graphic xmlns:a="http://schemas.openxmlformats.org/drawingml/2006/main">
                  <a:graphicData uri="http://schemas.microsoft.com/office/word/2010/wordprocessingShape">
                    <wps:wsp>
                      <wps:cNvCnPr/>
                      <wps:spPr>
                        <a:xfrm>
                          <a:off x="1948750" y="3773650"/>
                          <a:ext cx="6794500" cy="1270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-114299</wp:posOffset>
                </wp:positionH>
                <wp:positionV relativeFrom="paragraph">
                  <wp:posOffset>50800</wp:posOffset>
                </wp:positionV>
                <wp:extent cx="6813550" cy="31750"/>
                <wp:effectExtent b="0" l="0" r="0" t="0"/>
                <wp:wrapNone/>
                <wp:docPr id="17"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6813550" cy="31750"/>
                        </a:xfrm>
                        <a:prstGeom prst="rect"/>
                        <a:ln/>
                      </pic:spPr>
                    </pic:pic>
                  </a:graphicData>
                </a:graphic>
              </wp:anchor>
            </w:drawing>
          </mc:Fallback>
        </mc:AlternateContent>
      </w:r>
    </w:p>
    <w:p w14:paraId="799CBB6D" w14:textId="77777777" w:rsidR="00CD4182" w:rsidRDefault="00000000">
      <w:pPr>
        <w:ind w:left="709" w:right="70" w:hanging="425"/>
        <w:jc w:val="center"/>
        <w:rPr>
          <w:rFonts w:ascii="Arial" w:eastAsia="Arial" w:hAnsi="Arial" w:cs="Arial"/>
          <w:sz w:val="20"/>
          <w:szCs w:val="20"/>
        </w:rPr>
      </w:pPr>
      <w:r>
        <w:rPr>
          <w:rFonts w:ascii="Arial" w:eastAsia="Arial" w:hAnsi="Arial" w:cs="Arial"/>
          <w:b/>
          <w:bCs/>
          <w:sz w:val="20"/>
          <w:szCs w:val="20"/>
        </w:rPr>
        <w:t>References available upon request.</w:t>
      </w:r>
    </w:p>
    <w:sectPr w:rsidR="00CD4182">
      <w:type w:val="continuous"/>
      <w:pgSz w:w="11906" w:h="16838"/>
      <w:pgMar w:top="720" w:right="720" w:bottom="720" w:left="720"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E00A944A-2E26-B74B-9095-199EE82F2759}"/>
  </w:font>
  <w:font w:name="Courier New">
    <w:panose1 w:val="02070309020205020404"/>
    <w:charset w:val="00"/>
    <w:family w:val="modern"/>
    <w:pitch w:val="fixed"/>
    <w:sig w:usb0="E0002AFF" w:usb1="C0007843" w:usb2="00000009" w:usb3="00000000" w:csb0="000001FF" w:csb1="00000000"/>
    <w:embedRegular r:id="rId2" w:fontKey="{4FFEB150-F912-E54D-B8BA-6412D85AD94A}"/>
  </w:font>
  <w:font w:name="Times New Roman">
    <w:panose1 w:val="02020603050405020304"/>
    <w:charset w:val="00"/>
    <w:family w:val="roman"/>
    <w:pitch w:val="variable"/>
    <w:sig w:usb0="E0002EFF" w:usb1="C000785B" w:usb2="00000009" w:usb3="00000000" w:csb0="000001FF" w:csb1="00000000"/>
    <w:embedRegular r:id="rId3" w:fontKey="{5D394F53-5011-BB4F-869C-358C2B4D766E}"/>
    <w:embedBold r:id="rId4" w:fontKey="{4054C8AA-3DA3-2245-B5BB-67F4E89C818E}"/>
  </w:font>
  <w:font w:name="Georgia">
    <w:panose1 w:val="02040502050405020303"/>
    <w:charset w:val="00"/>
    <w:family w:val="roman"/>
    <w:pitch w:val="variable"/>
    <w:sig w:usb0="00000287" w:usb1="00000000" w:usb2="00000000" w:usb3="00000000" w:csb0="0000009F" w:csb1="00000000"/>
    <w:embedItalic r:id="rId5" w:fontKey="{8FEF8963-2C1A-E24B-AC9A-5DFC79BBB4A5}"/>
  </w:font>
  <w:font w:name="Arial">
    <w:panose1 w:val="020B0604020202020204"/>
    <w:charset w:val="00"/>
    <w:family w:val="swiss"/>
    <w:pitch w:val="variable"/>
    <w:sig w:usb0="E0002AFF" w:usb1="C0007843" w:usb2="00000009" w:usb3="00000000" w:csb0="000001FF" w:csb1="00000000"/>
    <w:embedRegular r:id="rId6" w:fontKey="{ED71A457-49EB-A641-A434-6482C594C6D5}"/>
    <w:embedBold r:id="rId7" w:fontKey="{5D6643BE-728C-DA4A-92D1-A100188C263A}"/>
    <w:embedItalic r:id="rId8" w:fontKey="{7B7A56B7-60DC-D644-B054-CFAF58467504}"/>
  </w:font>
  <w:font w:name="Calibri">
    <w:panose1 w:val="020F0502020204030204"/>
    <w:charset w:val="00"/>
    <w:family w:val="swiss"/>
    <w:pitch w:val="variable"/>
    <w:sig w:usb0="E4002EFF" w:usb1="C000247B" w:usb2="00000009" w:usb3="00000000" w:csb0="000001FF" w:csb1="00000000"/>
    <w:embedRegular r:id="rId9" w:fontKey="{74A13DE2-66B2-1046-A27A-88FFC57BD356}"/>
  </w:font>
  <w:font w:name="Cambria">
    <w:panose1 w:val="02040503050406030204"/>
    <w:charset w:val="00"/>
    <w:family w:val="roman"/>
    <w:pitch w:val="variable"/>
    <w:sig w:usb0="E00002FF" w:usb1="400004FF" w:usb2="00000000" w:usb3="00000000" w:csb0="0000019F" w:csb1="00000000"/>
    <w:embedRegular r:id="rId10" w:fontKey="{5B601274-6054-F944-B0DF-12282B61062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6558"/>
    <w:multiLevelType w:val="multilevel"/>
    <w:tmpl w:val="73CCBB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E307FA"/>
    <w:multiLevelType w:val="multilevel"/>
    <w:tmpl w:val="53EE2B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5E16421"/>
    <w:multiLevelType w:val="multilevel"/>
    <w:tmpl w:val="30D60CB2"/>
    <w:lvl w:ilvl="0">
      <w:start w:val="1"/>
      <w:numFmt w:val="bullet"/>
      <w:lvlText w:val="●"/>
      <w:lvlJc w:val="left"/>
      <w:pPr>
        <w:ind w:left="1070" w:hanging="360"/>
      </w:pPr>
      <w:rPr>
        <w:rFonts w:ascii="Noto Sans Symbols" w:eastAsia="Noto Sans Symbols" w:hAnsi="Noto Sans Symbols" w:cs="Noto Sans Symbols"/>
        <w:vertAlign w:val="baseline"/>
      </w:rPr>
    </w:lvl>
    <w:lvl w:ilvl="1">
      <w:start w:val="1"/>
      <w:numFmt w:val="bullet"/>
      <w:lvlText w:val="o"/>
      <w:lvlJc w:val="left"/>
      <w:pPr>
        <w:ind w:left="1790" w:hanging="360"/>
      </w:pPr>
      <w:rPr>
        <w:rFonts w:ascii="Courier New" w:eastAsia="Courier New" w:hAnsi="Courier New" w:cs="Courier New"/>
        <w:vertAlign w:val="baseline"/>
      </w:rPr>
    </w:lvl>
    <w:lvl w:ilvl="2">
      <w:start w:val="1"/>
      <w:numFmt w:val="bullet"/>
      <w:lvlText w:val="▪"/>
      <w:lvlJc w:val="left"/>
      <w:pPr>
        <w:ind w:left="2510" w:hanging="360"/>
      </w:pPr>
      <w:rPr>
        <w:rFonts w:ascii="Noto Sans Symbols" w:eastAsia="Noto Sans Symbols" w:hAnsi="Noto Sans Symbols" w:cs="Noto Sans Symbols"/>
        <w:vertAlign w:val="baseline"/>
      </w:rPr>
    </w:lvl>
    <w:lvl w:ilvl="3">
      <w:start w:val="1"/>
      <w:numFmt w:val="bullet"/>
      <w:lvlText w:val="●"/>
      <w:lvlJc w:val="left"/>
      <w:pPr>
        <w:ind w:left="3230" w:hanging="360"/>
      </w:pPr>
      <w:rPr>
        <w:rFonts w:ascii="Noto Sans Symbols" w:eastAsia="Noto Sans Symbols" w:hAnsi="Noto Sans Symbols" w:cs="Noto Sans Symbols"/>
        <w:vertAlign w:val="baseline"/>
      </w:rPr>
    </w:lvl>
    <w:lvl w:ilvl="4">
      <w:start w:val="1"/>
      <w:numFmt w:val="bullet"/>
      <w:lvlText w:val="o"/>
      <w:lvlJc w:val="left"/>
      <w:pPr>
        <w:ind w:left="3950" w:hanging="360"/>
      </w:pPr>
      <w:rPr>
        <w:rFonts w:ascii="Courier New" w:eastAsia="Courier New" w:hAnsi="Courier New" w:cs="Courier New"/>
        <w:vertAlign w:val="baseline"/>
      </w:rPr>
    </w:lvl>
    <w:lvl w:ilvl="5">
      <w:start w:val="1"/>
      <w:numFmt w:val="bullet"/>
      <w:lvlText w:val="▪"/>
      <w:lvlJc w:val="left"/>
      <w:pPr>
        <w:ind w:left="4670" w:hanging="360"/>
      </w:pPr>
      <w:rPr>
        <w:rFonts w:ascii="Noto Sans Symbols" w:eastAsia="Noto Sans Symbols" w:hAnsi="Noto Sans Symbols" w:cs="Noto Sans Symbols"/>
        <w:vertAlign w:val="baseline"/>
      </w:rPr>
    </w:lvl>
    <w:lvl w:ilvl="6">
      <w:start w:val="1"/>
      <w:numFmt w:val="bullet"/>
      <w:lvlText w:val="●"/>
      <w:lvlJc w:val="left"/>
      <w:pPr>
        <w:ind w:left="5390" w:hanging="360"/>
      </w:pPr>
      <w:rPr>
        <w:rFonts w:ascii="Noto Sans Symbols" w:eastAsia="Noto Sans Symbols" w:hAnsi="Noto Sans Symbols" w:cs="Noto Sans Symbols"/>
        <w:vertAlign w:val="baseline"/>
      </w:rPr>
    </w:lvl>
    <w:lvl w:ilvl="7">
      <w:start w:val="1"/>
      <w:numFmt w:val="bullet"/>
      <w:lvlText w:val="o"/>
      <w:lvlJc w:val="left"/>
      <w:pPr>
        <w:ind w:left="6110" w:hanging="360"/>
      </w:pPr>
      <w:rPr>
        <w:rFonts w:ascii="Courier New" w:eastAsia="Courier New" w:hAnsi="Courier New" w:cs="Courier New"/>
        <w:vertAlign w:val="baseline"/>
      </w:rPr>
    </w:lvl>
    <w:lvl w:ilvl="8">
      <w:start w:val="1"/>
      <w:numFmt w:val="bullet"/>
      <w:lvlText w:val="▪"/>
      <w:lvlJc w:val="left"/>
      <w:pPr>
        <w:ind w:left="6830" w:hanging="360"/>
      </w:pPr>
      <w:rPr>
        <w:rFonts w:ascii="Noto Sans Symbols" w:eastAsia="Noto Sans Symbols" w:hAnsi="Noto Sans Symbols" w:cs="Noto Sans Symbols"/>
        <w:vertAlign w:val="baseline"/>
      </w:rPr>
    </w:lvl>
  </w:abstractNum>
  <w:abstractNum w:abstractNumId="3" w15:restartNumberingAfterBreak="0">
    <w:nsid w:val="36644FA6"/>
    <w:multiLevelType w:val="multilevel"/>
    <w:tmpl w:val="D764AF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24873B5"/>
    <w:multiLevelType w:val="multilevel"/>
    <w:tmpl w:val="68C6DEDC"/>
    <w:lvl w:ilvl="0">
      <w:start w:val="1"/>
      <w:numFmt w:val="bullet"/>
      <w:lvlText w:val="●"/>
      <w:lvlJc w:val="left"/>
      <w:pPr>
        <w:ind w:left="1440" w:hanging="108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46050178"/>
    <w:multiLevelType w:val="multilevel"/>
    <w:tmpl w:val="FCE0AFE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6" w15:restartNumberingAfterBreak="0">
    <w:nsid w:val="67562CF0"/>
    <w:multiLevelType w:val="multilevel"/>
    <w:tmpl w:val="4F0E3524"/>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7" w15:restartNumberingAfterBreak="0">
    <w:nsid w:val="6D8E1F49"/>
    <w:multiLevelType w:val="multilevel"/>
    <w:tmpl w:val="C024A94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1413772677">
    <w:abstractNumId w:val="2"/>
  </w:num>
  <w:num w:numId="2" w16cid:durableId="1960530408">
    <w:abstractNumId w:val="3"/>
  </w:num>
  <w:num w:numId="3" w16cid:durableId="777413879">
    <w:abstractNumId w:val="4"/>
  </w:num>
  <w:num w:numId="4" w16cid:durableId="1010721290">
    <w:abstractNumId w:val="6"/>
  </w:num>
  <w:num w:numId="5" w16cid:durableId="562063309">
    <w:abstractNumId w:val="5"/>
  </w:num>
  <w:num w:numId="6" w16cid:durableId="943196832">
    <w:abstractNumId w:val="0"/>
  </w:num>
  <w:num w:numId="7" w16cid:durableId="710884593">
    <w:abstractNumId w:val="7"/>
  </w:num>
  <w:num w:numId="8" w16cid:durableId="1490947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182"/>
    <w:rsid w:val="0006297F"/>
    <w:rsid w:val="00176160"/>
    <w:rsid w:val="00223820"/>
    <w:rsid w:val="00CD4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FD8DF52"/>
  <w15:docId w15:val="{F0C5D180-0811-2040-B67C-675629CCA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rsid w:val="009F0D36"/>
    <w:pPr>
      <w:ind w:left="720"/>
      <w:contextualSpacing/>
    </w:pPr>
  </w:style>
  <w:style w:type="character" w:styleId="Hyperlink">
    <w:name w:val="Hyperlink"/>
    <w:basedOn w:val="DefaultParagraphFont"/>
    <w:uiPriority w:val="99"/>
    <w:unhideWhenUsed/>
    <w:rsid w:val="0080022C"/>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rahgulak@hot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noFill/>
        <a:ln w="9525" cap="flat" cmpd="sng">
          <a:solidFill>
            <a:srgbClr val="000000"/>
          </a:solidFill>
          <a:prstDash val="solid"/>
          <a:miter lim="800000"/>
          <a:headEnd type="none" w="med" len="med"/>
          <a:tailEnd type="none" w="med" len="me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B3TLq4QmWbSPX22+6BuSBSjqOA==">CgMxLjAyDmguMXh4dHhuaGpzazllOAByITFYYnN3SUY2RzBfcTZySUQxVm43ZHlzc0o3MlBwT0F5cQ==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1692</Words>
  <Characters>9649</Characters>
  <Application>Microsoft Office Word</Application>
  <DocSecurity>0</DocSecurity>
  <Lines>80</Lines>
  <Paragraphs>22</Paragraphs>
  <ScaleCrop>false</ScaleCrop>
  <Company/>
  <LinksUpToDate>false</LinksUpToDate>
  <CharactersWithSpaces>11319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Sarah Gulak</cp:lastModifiedBy>
  <cp:revision>2</cp:revision>
  <dcterms:created xsi:type="dcterms:W3CDTF">2026-03-09T12:23:00Z</dcterms:created>
  <dcterms:modified xsi:type="dcterms:W3CDTF">2026-03-09T12:23:00Z</dcterms:modified>
</cp:coreProperties>
</file>